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28" w:rsidRPr="000A403F" w:rsidRDefault="00E23528" w:rsidP="00E23528">
      <w:pPr>
        <w:pStyle w:val="Title"/>
        <w:ind w:right="18"/>
        <w:rPr>
          <w:rFonts w:ascii="Arial" w:hAnsi="Arial"/>
          <w:b/>
          <w:bCs/>
          <w:sz w:val="20"/>
          <w:szCs w:val="18"/>
        </w:rPr>
      </w:pPr>
      <w:bookmarkStart w:id="0" w:name="_Toc49591663"/>
      <w:bookmarkStart w:id="1" w:name="_Toc49413688"/>
      <w:bookmarkStart w:id="2" w:name="_Toc49412025"/>
      <w:bookmarkStart w:id="3" w:name="_Toc49406232"/>
      <w:r w:rsidRPr="000A403F">
        <w:rPr>
          <w:rFonts w:ascii="Arial" w:hAnsi="Arial"/>
          <w:b/>
          <w:bCs/>
          <w:sz w:val="20"/>
          <w:szCs w:val="18"/>
        </w:rPr>
        <w:t xml:space="preserve">Government of the People’s Republic of Bangladesh </w:t>
      </w:r>
    </w:p>
    <w:p w:rsidR="00E23528" w:rsidRPr="000A403F" w:rsidRDefault="00E23528" w:rsidP="00E23528">
      <w:pPr>
        <w:ind w:right="18"/>
        <w:jc w:val="center"/>
        <w:rPr>
          <w:rFonts w:ascii="Arial" w:hAnsi="Arial"/>
          <w:b/>
          <w:bCs/>
          <w:sz w:val="18"/>
          <w:szCs w:val="18"/>
        </w:rPr>
      </w:pPr>
      <w:r w:rsidRPr="000A403F">
        <w:rPr>
          <w:rFonts w:ascii="Arial" w:hAnsi="Arial"/>
          <w:b/>
          <w:bCs/>
          <w:sz w:val="18"/>
          <w:szCs w:val="22"/>
        </w:rPr>
        <w:t>Office of the Executive Engineer</w:t>
      </w:r>
    </w:p>
    <w:p w:rsidR="00E23528" w:rsidRPr="000A403F" w:rsidRDefault="00E23528" w:rsidP="00E23528">
      <w:pPr>
        <w:ind w:right="18"/>
        <w:jc w:val="center"/>
        <w:rPr>
          <w:rFonts w:ascii="Arial" w:hAnsi="Arial"/>
          <w:b/>
          <w:bCs/>
          <w:sz w:val="18"/>
          <w:szCs w:val="18"/>
        </w:rPr>
      </w:pPr>
      <w:r w:rsidRPr="000A403F">
        <w:rPr>
          <w:rFonts w:ascii="Arial" w:hAnsi="Arial"/>
          <w:b/>
          <w:bCs/>
          <w:sz w:val="18"/>
          <w:szCs w:val="22"/>
        </w:rPr>
        <w:t xml:space="preserve">Local Government Engineering Department </w:t>
      </w:r>
    </w:p>
    <w:p w:rsidR="00E23528" w:rsidRPr="000A403F" w:rsidRDefault="00E23528" w:rsidP="00E23528">
      <w:pPr>
        <w:ind w:right="18"/>
        <w:jc w:val="center"/>
        <w:rPr>
          <w:rFonts w:ascii="Arial" w:hAnsi="Arial"/>
          <w:b/>
          <w:bCs/>
          <w:sz w:val="18"/>
          <w:szCs w:val="18"/>
        </w:rPr>
      </w:pPr>
      <w:r w:rsidRPr="000A403F">
        <w:rPr>
          <w:rFonts w:ascii="Arial" w:hAnsi="Arial"/>
          <w:b/>
          <w:bCs/>
          <w:sz w:val="18"/>
          <w:szCs w:val="22"/>
        </w:rPr>
        <w:t>District: Bhola.</w:t>
      </w:r>
    </w:p>
    <w:p w:rsidR="00E23528" w:rsidRPr="000A403F" w:rsidRDefault="00E23528" w:rsidP="00E23528">
      <w:pPr>
        <w:ind w:right="18"/>
        <w:rPr>
          <w:rFonts w:ascii="Arial" w:hAnsi="Arial"/>
          <w:sz w:val="18"/>
        </w:rPr>
      </w:pPr>
      <w:r w:rsidRPr="000A403F">
        <w:rPr>
          <w:rFonts w:ascii="Arial" w:hAnsi="Arial"/>
          <w:sz w:val="18"/>
        </w:rPr>
        <w:t>Memo No : LGED/XEN/Bhola/201</w:t>
      </w:r>
      <w:r w:rsidR="00045918" w:rsidRPr="000A403F">
        <w:rPr>
          <w:rFonts w:ascii="Arial" w:hAnsi="Arial"/>
          <w:sz w:val="18"/>
        </w:rPr>
        <w:t>5/</w:t>
      </w:r>
      <w:r w:rsidR="00C12502" w:rsidRPr="000A403F">
        <w:rPr>
          <w:rFonts w:ascii="Arial" w:hAnsi="Arial"/>
          <w:sz w:val="18"/>
        </w:rPr>
        <w:t>380</w:t>
      </w:r>
      <w:r w:rsidRPr="000A403F">
        <w:rPr>
          <w:rFonts w:ascii="Arial" w:hAnsi="Arial"/>
          <w:sz w:val="18"/>
        </w:rPr>
        <w:tab/>
      </w:r>
      <w:r w:rsidRPr="000A403F">
        <w:rPr>
          <w:rFonts w:ascii="Arial" w:hAnsi="Arial"/>
          <w:sz w:val="18"/>
        </w:rPr>
        <w:tab/>
      </w:r>
      <w:r w:rsidRPr="000A403F">
        <w:rPr>
          <w:rFonts w:ascii="Arial" w:hAnsi="Arial"/>
          <w:sz w:val="18"/>
        </w:rPr>
        <w:tab/>
      </w:r>
      <w:r w:rsidRPr="000A403F">
        <w:rPr>
          <w:rFonts w:ascii="Arial" w:hAnsi="Arial"/>
          <w:sz w:val="18"/>
        </w:rPr>
        <w:tab/>
      </w:r>
      <w:r w:rsidRPr="000A403F">
        <w:rPr>
          <w:rFonts w:ascii="Arial" w:hAnsi="Arial"/>
          <w:sz w:val="18"/>
        </w:rPr>
        <w:tab/>
      </w:r>
      <w:r w:rsidR="00565D25" w:rsidRPr="000A403F">
        <w:rPr>
          <w:rFonts w:ascii="Arial" w:hAnsi="Arial"/>
          <w:sz w:val="18"/>
        </w:rPr>
        <w:tab/>
      </w:r>
      <w:r w:rsidRPr="000A403F">
        <w:rPr>
          <w:rFonts w:ascii="Arial" w:hAnsi="Arial"/>
          <w:sz w:val="18"/>
        </w:rPr>
        <w:tab/>
      </w:r>
      <w:r w:rsidR="00045918" w:rsidRPr="000A403F">
        <w:rPr>
          <w:rFonts w:ascii="Arial" w:hAnsi="Arial"/>
          <w:sz w:val="18"/>
        </w:rPr>
        <w:tab/>
      </w:r>
      <w:r w:rsidRPr="000A403F">
        <w:rPr>
          <w:rFonts w:ascii="Arial" w:hAnsi="Arial"/>
          <w:sz w:val="18"/>
        </w:rPr>
        <w:t xml:space="preserve">Date: </w:t>
      </w:r>
      <w:r w:rsidR="00C12502" w:rsidRPr="000A403F">
        <w:rPr>
          <w:rFonts w:ascii="Arial" w:hAnsi="Arial"/>
          <w:sz w:val="18"/>
        </w:rPr>
        <w:t>16/02/2015</w:t>
      </w:r>
    </w:p>
    <w:p w:rsidR="00110247" w:rsidRPr="000A403F" w:rsidRDefault="00110247" w:rsidP="00110247">
      <w:pPr>
        <w:jc w:val="center"/>
        <w:rPr>
          <w:rFonts w:ascii="Arial" w:hAnsi="Arial"/>
          <w:sz w:val="26"/>
          <w:szCs w:val="26"/>
          <w:lang w:val="en-GB"/>
        </w:rPr>
      </w:pPr>
      <w:r w:rsidRPr="000A403F">
        <w:rPr>
          <w:rFonts w:ascii="Arial" w:hAnsi="Arial"/>
          <w:sz w:val="26"/>
          <w:szCs w:val="26"/>
          <w:lang w:val="en-GB"/>
        </w:rPr>
        <w:t>Invitation for Tenders [</w:t>
      </w:r>
      <w:r w:rsidR="00721C74" w:rsidRPr="000A403F">
        <w:rPr>
          <w:rFonts w:ascii="Arial" w:hAnsi="Arial"/>
          <w:sz w:val="26"/>
          <w:szCs w:val="26"/>
          <w:lang w:val="en-GB"/>
        </w:rPr>
        <w:t>NCB</w:t>
      </w:r>
      <w:r w:rsidRPr="000A403F">
        <w:rPr>
          <w:rFonts w:ascii="Arial" w:hAnsi="Arial"/>
          <w:sz w:val="26"/>
          <w:szCs w:val="26"/>
          <w:lang w:val="en-GB"/>
        </w:rPr>
        <w:t>]</w:t>
      </w:r>
      <w:r w:rsidR="004B665F" w:rsidRPr="000A403F">
        <w:rPr>
          <w:rFonts w:ascii="Arial" w:hAnsi="Arial"/>
          <w:sz w:val="26"/>
          <w:szCs w:val="26"/>
          <w:lang w:val="en-GB"/>
        </w:rPr>
        <w:t xml:space="preserve"> 2014-15</w:t>
      </w:r>
    </w:p>
    <w:p w:rsidR="00E23528" w:rsidRPr="000A403F" w:rsidRDefault="00E23528" w:rsidP="00E23528">
      <w:pPr>
        <w:ind w:right="18"/>
        <w:jc w:val="center"/>
        <w:rPr>
          <w:rFonts w:ascii="Arial" w:hAnsi="Arial"/>
          <w:b/>
          <w:bCs/>
          <w:sz w:val="2"/>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510"/>
        <w:gridCol w:w="1791"/>
        <w:gridCol w:w="258"/>
        <w:gridCol w:w="1979"/>
        <w:gridCol w:w="145"/>
        <w:gridCol w:w="345"/>
        <w:gridCol w:w="1071"/>
        <w:gridCol w:w="823"/>
        <w:gridCol w:w="302"/>
        <w:gridCol w:w="1026"/>
        <w:gridCol w:w="810"/>
        <w:gridCol w:w="893"/>
      </w:tblGrid>
      <w:tr w:rsidR="00C23E22" w:rsidRPr="000A403F" w:rsidTr="00C630ED">
        <w:tc>
          <w:tcPr>
            <w:tcW w:w="10433" w:type="dxa"/>
            <w:gridSpan w:val="13"/>
          </w:tcPr>
          <w:p w:rsidR="00C23E22" w:rsidRPr="000A403F" w:rsidRDefault="00651D6E" w:rsidP="00C630ED">
            <w:pPr>
              <w:jc w:val="center"/>
              <w:rPr>
                <w:rFonts w:ascii="Arial" w:hAnsi="Arial"/>
                <w:sz w:val="16"/>
                <w:szCs w:val="16"/>
              </w:rPr>
            </w:pPr>
            <w:r w:rsidRPr="000A403F">
              <w:rPr>
                <w:rFonts w:ascii="Arial" w:hAnsi="Arial"/>
                <w:sz w:val="18"/>
                <w:szCs w:val="18"/>
              </w:rPr>
              <w:t xml:space="preserve">Local Government Engineering Department </w:t>
            </w:r>
          </w:p>
        </w:tc>
      </w:tr>
      <w:tr w:rsidR="00207D4E" w:rsidRPr="000A403F" w:rsidTr="00990B82">
        <w:tc>
          <w:tcPr>
            <w:tcW w:w="480" w:type="dxa"/>
          </w:tcPr>
          <w:p w:rsidR="00207D4E" w:rsidRPr="000A403F" w:rsidRDefault="00207D4E" w:rsidP="005A4E5C">
            <w:pPr>
              <w:rPr>
                <w:rFonts w:ascii="Arial" w:hAnsi="Arial"/>
                <w:sz w:val="16"/>
                <w:szCs w:val="16"/>
              </w:rPr>
            </w:pPr>
            <w:r w:rsidRPr="000A403F">
              <w:rPr>
                <w:rFonts w:ascii="Arial" w:hAnsi="Arial"/>
                <w:sz w:val="16"/>
                <w:szCs w:val="16"/>
              </w:rPr>
              <w:t>1.</w:t>
            </w:r>
          </w:p>
        </w:tc>
        <w:tc>
          <w:tcPr>
            <w:tcW w:w="2559" w:type="dxa"/>
            <w:gridSpan w:val="3"/>
          </w:tcPr>
          <w:p w:rsidR="00207D4E" w:rsidRPr="000A403F" w:rsidRDefault="00207D4E" w:rsidP="00BD061B">
            <w:pPr>
              <w:rPr>
                <w:rFonts w:ascii="Arial" w:hAnsi="Arial"/>
                <w:sz w:val="16"/>
                <w:szCs w:val="16"/>
              </w:rPr>
            </w:pPr>
            <w:r w:rsidRPr="000A403F">
              <w:rPr>
                <w:rFonts w:ascii="Arial" w:hAnsi="Arial" w:cs="Arial"/>
                <w:sz w:val="16"/>
                <w:szCs w:val="16"/>
              </w:rPr>
              <w:t>Procuring Entity &amp; Code :</w:t>
            </w:r>
          </w:p>
        </w:tc>
        <w:tc>
          <w:tcPr>
            <w:tcW w:w="7394" w:type="dxa"/>
            <w:gridSpan w:val="9"/>
          </w:tcPr>
          <w:p w:rsidR="00207D4E" w:rsidRPr="000A403F" w:rsidRDefault="00923FC4" w:rsidP="005A4E5C">
            <w:pPr>
              <w:rPr>
                <w:rFonts w:ascii="Arial" w:hAnsi="Arial"/>
                <w:sz w:val="16"/>
                <w:szCs w:val="16"/>
              </w:rPr>
            </w:pPr>
            <w:r w:rsidRPr="000A403F">
              <w:rPr>
                <w:rFonts w:ascii="Arial" w:hAnsi="Arial"/>
                <w:sz w:val="16"/>
                <w:szCs w:val="16"/>
              </w:rPr>
              <w:t>Executive Engineer, LGED, Bhola.</w:t>
            </w:r>
          </w:p>
        </w:tc>
      </w:tr>
      <w:tr w:rsidR="00A652AC" w:rsidRPr="000A403F" w:rsidTr="00990B82">
        <w:tc>
          <w:tcPr>
            <w:tcW w:w="480" w:type="dxa"/>
          </w:tcPr>
          <w:p w:rsidR="00A652AC" w:rsidRPr="000A403F" w:rsidRDefault="00A652AC" w:rsidP="005A4E5C">
            <w:pPr>
              <w:rPr>
                <w:rFonts w:ascii="Arial" w:hAnsi="Arial"/>
                <w:sz w:val="16"/>
                <w:szCs w:val="16"/>
              </w:rPr>
            </w:pPr>
            <w:r w:rsidRPr="000A403F">
              <w:rPr>
                <w:rFonts w:ascii="Arial" w:hAnsi="Arial"/>
                <w:sz w:val="16"/>
                <w:szCs w:val="16"/>
              </w:rPr>
              <w:t>2.</w:t>
            </w:r>
          </w:p>
        </w:tc>
        <w:tc>
          <w:tcPr>
            <w:tcW w:w="2559" w:type="dxa"/>
            <w:gridSpan w:val="3"/>
          </w:tcPr>
          <w:p w:rsidR="00A652AC" w:rsidRPr="000A403F" w:rsidRDefault="00A652AC" w:rsidP="00C630ED">
            <w:pPr>
              <w:jc w:val="both"/>
              <w:rPr>
                <w:rFonts w:ascii="Arial" w:hAnsi="Arial" w:cs="Arial"/>
                <w:sz w:val="16"/>
                <w:szCs w:val="16"/>
                <w:lang w:eastAsia="en-US"/>
              </w:rPr>
            </w:pPr>
            <w:r w:rsidRPr="000A403F">
              <w:rPr>
                <w:rFonts w:ascii="Arial" w:hAnsi="Arial" w:cs="Arial"/>
                <w:sz w:val="16"/>
                <w:szCs w:val="16"/>
              </w:rPr>
              <w:t xml:space="preserve">Procuring Entity District : </w:t>
            </w:r>
          </w:p>
        </w:tc>
        <w:tc>
          <w:tcPr>
            <w:tcW w:w="7394" w:type="dxa"/>
            <w:gridSpan w:val="9"/>
          </w:tcPr>
          <w:p w:rsidR="00A652AC" w:rsidRPr="000A403F" w:rsidRDefault="00411FA4" w:rsidP="005A4E5C">
            <w:pPr>
              <w:rPr>
                <w:rFonts w:ascii="Arial" w:hAnsi="Arial"/>
                <w:sz w:val="16"/>
                <w:szCs w:val="16"/>
              </w:rPr>
            </w:pPr>
            <w:r w:rsidRPr="000A403F">
              <w:rPr>
                <w:rFonts w:ascii="Arial" w:hAnsi="Arial"/>
                <w:sz w:val="16"/>
                <w:szCs w:val="16"/>
              </w:rPr>
              <w:t xml:space="preserve">Bhola. </w:t>
            </w:r>
          </w:p>
        </w:tc>
      </w:tr>
      <w:tr w:rsidR="007770BF" w:rsidRPr="000A403F" w:rsidTr="00990B82">
        <w:tc>
          <w:tcPr>
            <w:tcW w:w="480" w:type="dxa"/>
          </w:tcPr>
          <w:p w:rsidR="007770BF" w:rsidRPr="000A403F" w:rsidRDefault="007770BF" w:rsidP="00500F90">
            <w:pPr>
              <w:rPr>
                <w:rFonts w:ascii="Arial" w:hAnsi="Arial"/>
                <w:sz w:val="16"/>
                <w:szCs w:val="16"/>
              </w:rPr>
            </w:pPr>
            <w:r w:rsidRPr="000A403F">
              <w:rPr>
                <w:rFonts w:ascii="Arial" w:hAnsi="Arial"/>
                <w:sz w:val="16"/>
                <w:szCs w:val="16"/>
              </w:rPr>
              <w:t>3.</w:t>
            </w:r>
          </w:p>
        </w:tc>
        <w:tc>
          <w:tcPr>
            <w:tcW w:w="2559" w:type="dxa"/>
            <w:gridSpan w:val="3"/>
          </w:tcPr>
          <w:p w:rsidR="007770BF" w:rsidRPr="000A403F" w:rsidRDefault="007770BF" w:rsidP="00C630ED">
            <w:pPr>
              <w:jc w:val="both"/>
              <w:rPr>
                <w:rFonts w:ascii="Arial" w:hAnsi="Arial" w:cs="Arial"/>
                <w:sz w:val="16"/>
                <w:szCs w:val="16"/>
                <w:lang w:eastAsia="en-US"/>
              </w:rPr>
            </w:pPr>
            <w:r w:rsidRPr="000A403F">
              <w:rPr>
                <w:rFonts w:ascii="Arial" w:hAnsi="Arial" w:cs="Arial"/>
                <w:sz w:val="16"/>
                <w:szCs w:val="16"/>
              </w:rPr>
              <w:t xml:space="preserve">Invitation for : </w:t>
            </w:r>
          </w:p>
        </w:tc>
        <w:tc>
          <w:tcPr>
            <w:tcW w:w="7394" w:type="dxa"/>
            <w:gridSpan w:val="9"/>
          </w:tcPr>
          <w:p w:rsidR="007770BF" w:rsidRPr="000A403F" w:rsidRDefault="00546F4E" w:rsidP="00500F90">
            <w:pPr>
              <w:rPr>
                <w:rFonts w:ascii="Arial" w:hAnsi="Arial"/>
                <w:b/>
                <w:bCs/>
                <w:sz w:val="16"/>
                <w:szCs w:val="16"/>
              </w:rPr>
            </w:pPr>
            <w:r w:rsidRPr="000A403F">
              <w:rPr>
                <w:rFonts w:ascii="Arial" w:hAnsi="Arial"/>
                <w:b/>
                <w:bCs/>
                <w:sz w:val="16"/>
                <w:szCs w:val="16"/>
              </w:rPr>
              <w:t>Supply of Need Based Furnitu</w:t>
            </w:r>
            <w:r w:rsidR="00FA7FE3" w:rsidRPr="000A403F">
              <w:rPr>
                <w:rFonts w:ascii="Arial" w:hAnsi="Arial"/>
                <w:b/>
                <w:bCs/>
                <w:sz w:val="16"/>
                <w:szCs w:val="16"/>
              </w:rPr>
              <w:t>re for (53 Nos.) Primary School,</w:t>
            </w:r>
            <w:r w:rsidR="003537DC" w:rsidRPr="000A403F">
              <w:rPr>
                <w:rFonts w:ascii="Arial" w:hAnsi="Arial"/>
                <w:b/>
                <w:bCs/>
                <w:sz w:val="16"/>
                <w:szCs w:val="16"/>
              </w:rPr>
              <w:t xml:space="preserve"> under Borhanuddin,</w:t>
            </w:r>
            <w:r w:rsidR="00FA7FE3" w:rsidRPr="000A403F">
              <w:rPr>
                <w:rFonts w:ascii="Arial" w:hAnsi="Arial"/>
                <w:b/>
                <w:bCs/>
                <w:sz w:val="16"/>
                <w:szCs w:val="16"/>
              </w:rPr>
              <w:t xml:space="preserve"> Lalmohan &amp;</w:t>
            </w:r>
            <w:r w:rsidR="003537DC" w:rsidRPr="000A403F">
              <w:rPr>
                <w:rFonts w:ascii="Arial" w:hAnsi="Arial"/>
                <w:b/>
                <w:bCs/>
                <w:sz w:val="16"/>
                <w:szCs w:val="16"/>
              </w:rPr>
              <w:t xml:space="preserve"> Charfessio</w:t>
            </w:r>
            <w:r w:rsidR="00FA7FE3" w:rsidRPr="000A403F">
              <w:rPr>
                <w:rFonts w:ascii="Arial" w:hAnsi="Arial"/>
                <w:b/>
                <w:bCs/>
                <w:sz w:val="16"/>
                <w:szCs w:val="16"/>
              </w:rPr>
              <w:t xml:space="preserve">n upazila. Dist: Bhola. </w:t>
            </w:r>
          </w:p>
        </w:tc>
      </w:tr>
      <w:tr w:rsidR="007D6AA7" w:rsidRPr="000A403F" w:rsidTr="00990B82">
        <w:tc>
          <w:tcPr>
            <w:tcW w:w="480" w:type="dxa"/>
          </w:tcPr>
          <w:p w:rsidR="007D6AA7" w:rsidRPr="000A403F" w:rsidRDefault="007D6AA7" w:rsidP="00500F90">
            <w:pPr>
              <w:rPr>
                <w:rFonts w:ascii="Arial" w:hAnsi="Arial"/>
                <w:sz w:val="16"/>
                <w:szCs w:val="16"/>
              </w:rPr>
            </w:pPr>
            <w:r w:rsidRPr="000A403F">
              <w:rPr>
                <w:rFonts w:ascii="Arial" w:hAnsi="Arial"/>
                <w:sz w:val="16"/>
                <w:szCs w:val="16"/>
              </w:rPr>
              <w:t>4.</w:t>
            </w:r>
          </w:p>
        </w:tc>
        <w:tc>
          <w:tcPr>
            <w:tcW w:w="2559" w:type="dxa"/>
            <w:gridSpan w:val="3"/>
          </w:tcPr>
          <w:p w:rsidR="007D6AA7" w:rsidRPr="000A403F" w:rsidRDefault="007D6AA7" w:rsidP="00C630ED">
            <w:pPr>
              <w:jc w:val="both"/>
              <w:rPr>
                <w:rFonts w:ascii="Arial" w:hAnsi="Arial" w:cs="Arial"/>
                <w:sz w:val="16"/>
                <w:szCs w:val="16"/>
                <w:lang w:eastAsia="en-US"/>
              </w:rPr>
            </w:pPr>
            <w:r w:rsidRPr="000A403F">
              <w:rPr>
                <w:rFonts w:ascii="Arial" w:hAnsi="Arial" w:cs="Arial"/>
                <w:sz w:val="16"/>
                <w:szCs w:val="16"/>
              </w:rPr>
              <w:t xml:space="preserve">Invitation Ref. No. : </w:t>
            </w:r>
          </w:p>
        </w:tc>
        <w:tc>
          <w:tcPr>
            <w:tcW w:w="1979" w:type="dxa"/>
          </w:tcPr>
          <w:p w:rsidR="007D6AA7" w:rsidRPr="000A403F" w:rsidRDefault="00451019" w:rsidP="00500F90">
            <w:pPr>
              <w:rPr>
                <w:rFonts w:ascii="Arial" w:hAnsi="Arial"/>
                <w:sz w:val="16"/>
                <w:szCs w:val="16"/>
              </w:rPr>
            </w:pPr>
            <w:r w:rsidRPr="000A403F">
              <w:rPr>
                <w:rFonts w:ascii="Arial" w:hAnsi="Arial"/>
                <w:sz w:val="16"/>
                <w:szCs w:val="16"/>
              </w:rPr>
              <w:t>LGED/PEDP/D-49/2011/201</w:t>
            </w:r>
          </w:p>
        </w:tc>
        <w:tc>
          <w:tcPr>
            <w:tcW w:w="2384" w:type="dxa"/>
            <w:gridSpan w:val="4"/>
          </w:tcPr>
          <w:p w:rsidR="007D6AA7" w:rsidRPr="000A403F" w:rsidRDefault="00260619" w:rsidP="00451019">
            <w:pPr>
              <w:rPr>
                <w:rFonts w:ascii="Arial" w:hAnsi="Arial"/>
                <w:sz w:val="16"/>
                <w:szCs w:val="16"/>
              </w:rPr>
            </w:pPr>
            <w:r w:rsidRPr="000A403F">
              <w:rPr>
                <w:rFonts w:ascii="Arial" w:hAnsi="Arial"/>
                <w:sz w:val="16"/>
                <w:szCs w:val="16"/>
              </w:rPr>
              <w:t xml:space="preserve">Date : </w:t>
            </w:r>
            <w:r w:rsidR="00451019" w:rsidRPr="000A403F">
              <w:rPr>
                <w:rFonts w:ascii="Arial" w:hAnsi="Arial"/>
                <w:sz w:val="16"/>
                <w:szCs w:val="16"/>
              </w:rPr>
              <w:t>15/01/2015</w:t>
            </w:r>
          </w:p>
        </w:tc>
        <w:tc>
          <w:tcPr>
            <w:tcW w:w="3031" w:type="dxa"/>
            <w:gridSpan w:val="4"/>
          </w:tcPr>
          <w:p w:rsidR="007D6AA7" w:rsidRPr="000A403F" w:rsidRDefault="007D6AA7" w:rsidP="00500F90">
            <w:pPr>
              <w:rPr>
                <w:rFonts w:ascii="Arial" w:hAnsi="Arial"/>
                <w:sz w:val="16"/>
                <w:szCs w:val="16"/>
              </w:rPr>
            </w:pPr>
          </w:p>
        </w:tc>
      </w:tr>
      <w:tr w:rsidR="001468BE" w:rsidRPr="000A403F" w:rsidTr="00990B82">
        <w:tc>
          <w:tcPr>
            <w:tcW w:w="480" w:type="dxa"/>
          </w:tcPr>
          <w:p w:rsidR="001468BE" w:rsidRPr="000A403F" w:rsidRDefault="001468BE" w:rsidP="00BD061B">
            <w:pPr>
              <w:rPr>
                <w:rFonts w:ascii="Arial" w:hAnsi="Arial"/>
                <w:sz w:val="16"/>
                <w:szCs w:val="16"/>
              </w:rPr>
            </w:pPr>
            <w:r w:rsidRPr="000A403F">
              <w:rPr>
                <w:rFonts w:ascii="Arial" w:hAnsi="Arial"/>
                <w:sz w:val="16"/>
                <w:szCs w:val="16"/>
              </w:rPr>
              <w:t>6.</w:t>
            </w:r>
          </w:p>
        </w:tc>
        <w:tc>
          <w:tcPr>
            <w:tcW w:w="2559" w:type="dxa"/>
            <w:gridSpan w:val="3"/>
          </w:tcPr>
          <w:p w:rsidR="001468BE" w:rsidRPr="000A403F" w:rsidRDefault="001468BE" w:rsidP="00BD061B">
            <w:pPr>
              <w:rPr>
                <w:rFonts w:ascii="Arial" w:hAnsi="Arial"/>
                <w:sz w:val="16"/>
                <w:szCs w:val="16"/>
              </w:rPr>
            </w:pPr>
            <w:r w:rsidRPr="000A403F">
              <w:rPr>
                <w:rFonts w:ascii="Arial" w:hAnsi="Arial" w:cs="Arial"/>
                <w:sz w:val="16"/>
                <w:szCs w:val="16"/>
              </w:rPr>
              <w:t xml:space="preserve">Procurement Method : </w:t>
            </w:r>
          </w:p>
        </w:tc>
        <w:tc>
          <w:tcPr>
            <w:tcW w:w="7394" w:type="dxa"/>
            <w:gridSpan w:val="9"/>
          </w:tcPr>
          <w:p w:rsidR="001468BE" w:rsidRPr="000A403F" w:rsidRDefault="001468BE" w:rsidP="00500F90">
            <w:pPr>
              <w:rPr>
                <w:rFonts w:ascii="Arial" w:hAnsi="Arial"/>
                <w:sz w:val="16"/>
                <w:szCs w:val="16"/>
              </w:rPr>
            </w:pPr>
            <w:r w:rsidRPr="000A403F">
              <w:rPr>
                <w:rFonts w:ascii="Arial" w:hAnsi="Arial"/>
                <w:sz w:val="16"/>
                <w:szCs w:val="16"/>
              </w:rPr>
              <w:t>NOTM</w:t>
            </w:r>
          </w:p>
        </w:tc>
      </w:tr>
      <w:tr w:rsidR="001468BE" w:rsidRPr="000A403F" w:rsidTr="00990B82">
        <w:tc>
          <w:tcPr>
            <w:tcW w:w="480" w:type="dxa"/>
          </w:tcPr>
          <w:p w:rsidR="001468BE" w:rsidRPr="000A403F" w:rsidRDefault="001468BE" w:rsidP="00BD061B">
            <w:pPr>
              <w:rPr>
                <w:rFonts w:ascii="Arial" w:hAnsi="Arial"/>
                <w:sz w:val="16"/>
                <w:szCs w:val="16"/>
              </w:rPr>
            </w:pPr>
            <w:r w:rsidRPr="000A403F">
              <w:rPr>
                <w:rFonts w:ascii="Arial" w:hAnsi="Arial"/>
                <w:sz w:val="16"/>
                <w:szCs w:val="16"/>
              </w:rPr>
              <w:t>7.</w:t>
            </w:r>
          </w:p>
        </w:tc>
        <w:tc>
          <w:tcPr>
            <w:tcW w:w="2559" w:type="dxa"/>
            <w:gridSpan w:val="3"/>
          </w:tcPr>
          <w:p w:rsidR="001468BE" w:rsidRPr="000A403F" w:rsidRDefault="008C489A" w:rsidP="008C489A">
            <w:pPr>
              <w:rPr>
                <w:rFonts w:ascii="Arial" w:hAnsi="Arial"/>
                <w:sz w:val="16"/>
                <w:szCs w:val="16"/>
              </w:rPr>
            </w:pPr>
            <w:r w:rsidRPr="000A403F">
              <w:rPr>
                <w:rFonts w:ascii="Arial" w:hAnsi="Arial"/>
                <w:sz w:val="16"/>
                <w:szCs w:val="16"/>
              </w:rPr>
              <w:t xml:space="preserve">Budget and </w:t>
            </w:r>
            <w:r w:rsidR="001468BE" w:rsidRPr="000A403F">
              <w:rPr>
                <w:rFonts w:ascii="Arial" w:hAnsi="Arial"/>
                <w:sz w:val="16"/>
                <w:szCs w:val="16"/>
              </w:rPr>
              <w:t xml:space="preserve">Source of Funds : </w:t>
            </w:r>
          </w:p>
        </w:tc>
        <w:tc>
          <w:tcPr>
            <w:tcW w:w="7394" w:type="dxa"/>
            <w:gridSpan w:val="9"/>
          </w:tcPr>
          <w:p w:rsidR="001468BE" w:rsidRPr="000A403F" w:rsidRDefault="001468BE" w:rsidP="005A4E5C">
            <w:pPr>
              <w:rPr>
                <w:rFonts w:ascii="Arial" w:hAnsi="Arial"/>
                <w:sz w:val="16"/>
                <w:szCs w:val="16"/>
              </w:rPr>
            </w:pPr>
            <w:r w:rsidRPr="000A403F">
              <w:rPr>
                <w:rFonts w:ascii="Arial" w:hAnsi="Arial"/>
                <w:sz w:val="16"/>
                <w:szCs w:val="16"/>
              </w:rPr>
              <w:t xml:space="preserve">Funds from Government of Bangladesh </w:t>
            </w:r>
          </w:p>
        </w:tc>
      </w:tr>
      <w:tr w:rsidR="001468BE" w:rsidRPr="000A403F" w:rsidTr="00990B82">
        <w:tc>
          <w:tcPr>
            <w:tcW w:w="480" w:type="dxa"/>
          </w:tcPr>
          <w:p w:rsidR="001468BE" w:rsidRPr="000A403F" w:rsidRDefault="001468BE" w:rsidP="00BD061B">
            <w:pPr>
              <w:rPr>
                <w:rFonts w:ascii="Arial" w:hAnsi="Arial"/>
                <w:sz w:val="16"/>
                <w:szCs w:val="16"/>
              </w:rPr>
            </w:pPr>
            <w:r w:rsidRPr="000A403F">
              <w:rPr>
                <w:rFonts w:ascii="Arial" w:hAnsi="Arial"/>
                <w:sz w:val="16"/>
                <w:szCs w:val="16"/>
              </w:rPr>
              <w:t>8.</w:t>
            </w:r>
          </w:p>
        </w:tc>
        <w:tc>
          <w:tcPr>
            <w:tcW w:w="2559" w:type="dxa"/>
            <w:gridSpan w:val="3"/>
          </w:tcPr>
          <w:p w:rsidR="001468BE" w:rsidRPr="000A403F" w:rsidRDefault="001468BE" w:rsidP="00BD061B">
            <w:pPr>
              <w:rPr>
                <w:rFonts w:ascii="Arial" w:hAnsi="Arial"/>
                <w:sz w:val="16"/>
                <w:szCs w:val="16"/>
              </w:rPr>
            </w:pPr>
            <w:r w:rsidRPr="000A403F">
              <w:rPr>
                <w:rFonts w:ascii="Arial" w:hAnsi="Arial"/>
                <w:sz w:val="16"/>
                <w:szCs w:val="16"/>
              </w:rPr>
              <w:t xml:space="preserve">Development Partners: </w:t>
            </w:r>
          </w:p>
        </w:tc>
        <w:tc>
          <w:tcPr>
            <w:tcW w:w="7394" w:type="dxa"/>
            <w:gridSpan w:val="9"/>
          </w:tcPr>
          <w:p w:rsidR="001468BE" w:rsidRPr="000A403F" w:rsidRDefault="001468BE" w:rsidP="00765A15">
            <w:pPr>
              <w:rPr>
                <w:rFonts w:ascii="Arial" w:hAnsi="Arial"/>
                <w:sz w:val="16"/>
                <w:szCs w:val="16"/>
              </w:rPr>
            </w:pPr>
            <w:r w:rsidRPr="000A403F">
              <w:rPr>
                <w:rFonts w:ascii="Arial" w:hAnsi="Arial"/>
                <w:sz w:val="16"/>
                <w:szCs w:val="16"/>
              </w:rPr>
              <w:t xml:space="preserve">ADB, </w:t>
            </w:r>
            <w:r w:rsidR="00765A15" w:rsidRPr="000A403F">
              <w:rPr>
                <w:rFonts w:ascii="Arial" w:hAnsi="Arial"/>
                <w:sz w:val="16"/>
                <w:szCs w:val="16"/>
              </w:rPr>
              <w:t xml:space="preserve">IDA, </w:t>
            </w:r>
            <w:r w:rsidRPr="000A403F">
              <w:rPr>
                <w:rFonts w:ascii="Arial" w:hAnsi="Arial"/>
                <w:sz w:val="16"/>
                <w:szCs w:val="16"/>
              </w:rPr>
              <w:t>DFID, EU, AUSAID, JICA, CIDA, SIDA</w:t>
            </w:r>
            <w:r w:rsidR="00765A15" w:rsidRPr="000A403F">
              <w:rPr>
                <w:rFonts w:ascii="Arial" w:hAnsi="Arial"/>
                <w:sz w:val="16"/>
                <w:szCs w:val="16"/>
              </w:rPr>
              <w:t xml:space="preserve"> and UNICEF.</w:t>
            </w:r>
          </w:p>
        </w:tc>
      </w:tr>
      <w:tr w:rsidR="001468BE" w:rsidRPr="000A403F" w:rsidTr="00990B82">
        <w:tc>
          <w:tcPr>
            <w:tcW w:w="480" w:type="dxa"/>
          </w:tcPr>
          <w:p w:rsidR="001468BE" w:rsidRPr="000A403F" w:rsidRDefault="001468BE" w:rsidP="00BD061B">
            <w:pPr>
              <w:rPr>
                <w:rFonts w:ascii="Arial" w:hAnsi="Arial"/>
                <w:sz w:val="16"/>
                <w:szCs w:val="16"/>
              </w:rPr>
            </w:pPr>
            <w:r w:rsidRPr="000A403F">
              <w:rPr>
                <w:rFonts w:ascii="Arial" w:hAnsi="Arial"/>
                <w:sz w:val="16"/>
                <w:szCs w:val="16"/>
              </w:rPr>
              <w:t>9.</w:t>
            </w:r>
          </w:p>
        </w:tc>
        <w:tc>
          <w:tcPr>
            <w:tcW w:w="2559" w:type="dxa"/>
            <w:gridSpan w:val="3"/>
          </w:tcPr>
          <w:p w:rsidR="001468BE" w:rsidRPr="000A403F" w:rsidRDefault="001468BE" w:rsidP="00BD061B">
            <w:pPr>
              <w:rPr>
                <w:rFonts w:ascii="Arial" w:hAnsi="Arial"/>
                <w:sz w:val="16"/>
                <w:szCs w:val="16"/>
              </w:rPr>
            </w:pPr>
            <w:r w:rsidRPr="000A403F">
              <w:rPr>
                <w:rFonts w:ascii="Arial" w:hAnsi="Arial"/>
                <w:sz w:val="16"/>
                <w:szCs w:val="16"/>
              </w:rPr>
              <w:t xml:space="preserve">Program Name (Code) : </w:t>
            </w:r>
          </w:p>
        </w:tc>
        <w:tc>
          <w:tcPr>
            <w:tcW w:w="7394" w:type="dxa"/>
            <w:gridSpan w:val="9"/>
          </w:tcPr>
          <w:p w:rsidR="001468BE" w:rsidRPr="000A403F" w:rsidRDefault="001468BE" w:rsidP="00E50975">
            <w:pPr>
              <w:rPr>
                <w:rFonts w:ascii="Arial" w:hAnsi="Arial"/>
                <w:sz w:val="16"/>
                <w:szCs w:val="16"/>
              </w:rPr>
            </w:pPr>
            <w:r w:rsidRPr="000A403F">
              <w:rPr>
                <w:rFonts w:ascii="Arial" w:hAnsi="Arial"/>
                <w:sz w:val="16"/>
                <w:szCs w:val="16"/>
              </w:rPr>
              <w:t xml:space="preserve">Third Primary Education Development Program </w:t>
            </w:r>
            <w:r w:rsidRPr="000A403F">
              <w:rPr>
                <w:rFonts w:ascii="Arial" w:hAnsi="Arial"/>
                <w:b/>
                <w:bCs/>
                <w:sz w:val="16"/>
                <w:szCs w:val="16"/>
              </w:rPr>
              <w:t>(PEDP-</w:t>
            </w:r>
            <w:r w:rsidR="00E50975" w:rsidRPr="000A403F">
              <w:rPr>
                <w:rFonts w:ascii="Arial" w:hAnsi="Arial"/>
                <w:b/>
                <w:bCs/>
                <w:sz w:val="16"/>
                <w:szCs w:val="16"/>
              </w:rPr>
              <w:t>3</w:t>
            </w:r>
            <w:r w:rsidRPr="000A403F">
              <w:rPr>
                <w:rFonts w:ascii="Arial" w:hAnsi="Arial"/>
                <w:b/>
                <w:bCs/>
                <w:sz w:val="16"/>
                <w:szCs w:val="16"/>
              </w:rPr>
              <w:t>)</w:t>
            </w:r>
            <w:r w:rsidR="00E50975" w:rsidRPr="000A403F">
              <w:rPr>
                <w:rFonts w:ascii="Arial" w:hAnsi="Arial"/>
                <w:b/>
                <w:bCs/>
                <w:sz w:val="16"/>
                <w:szCs w:val="16"/>
              </w:rPr>
              <w:t>; 5370</w:t>
            </w:r>
          </w:p>
        </w:tc>
      </w:tr>
      <w:tr w:rsidR="001874A4" w:rsidRPr="000A403F" w:rsidTr="00990B82">
        <w:tc>
          <w:tcPr>
            <w:tcW w:w="480" w:type="dxa"/>
          </w:tcPr>
          <w:p w:rsidR="001874A4" w:rsidRPr="000A403F" w:rsidRDefault="001E4B48" w:rsidP="00BD061B">
            <w:pPr>
              <w:rPr>
                <w:rFonts w:ascii="Arial" w:hAnsi="Arial"/>
                <w:sz w:val="16"/>
                <w:szCs w:val="16"/>
              </w:rPr>
            </w:pPr>
            <w:r w:rsidRPr="000A403F">
              <w:rPr>
                <w:rFonts w:ascii="Arial" w:hAnsi="Arial"/>
                <w:sz w:val="16"/>
                <w:szCs w:val="16"/>
              </w:rPr>
              <w:t>10</w:t>
            </w:r>
          </w:p>
        </w:tc>
        <w:tc>
          <w:tcPr>
            <w:tcW w:w="2559" w:type="dxa"/>
            <w:gridSpan w:val="3"/>
          </w:tcPr>
          <w:p w:rsidR="001874A4" w:rsidRPr="000A403F" w:rsidRDefault="001874A4" w:rsidP="00BD061B">
            <w:pPr>
              <w:rPr>
                <w:rFonts w:ascii="Arial" w:hAnsi="Arial"/>
                <w:sz w:val="16"/>
                <w:szCs w:val="16"/>
              </w:rPr>
            </w:pPr>
            <w:r w:rsidRPr="000A403F">
              <w:rPr>
                <w:rFonts w:ascii="Arial" w:hAnsi="Arial"/>
                <w:sz w:val="16"/>
                <w:szCs w:val="16"/>
              </w:rPr>
              <w:t xml:space="preserve">Tender Package No. </w:t>
            </w:r>
          </w:p>
        </w:tc>
        <w:tc>
          <w:tcPr>
            <w:tcW w:w="7394" w:type="dxa"/>
            <w:gridSpan w:val="9"/>
          </w:tcPr>
          <w:p w:rsidR="001874A4" w:rsidRPr="000A403F" w:rsidRDefault="004B0AA6" w:rsidP="005A4E5C">
            <w:pPr>
              <w:rPr>
                <w:rFonts w:ascii="Arial" w:hAnsi="Arial"/>
                <w:sz w:val="16"/>
                <w:szCs w:val="16"/>
              </w:rPr>
            </w:pPr>
            <w:r w:rsidRPr="000A403F">
              <w:rPr>
                <w:rFonts w:ascii="Arial" w:hAnsi="Arial"/>
                <w:sz w:val="16"/>
                <w:szCs w:val="16"/>
              </w:rPr>
              <w:t xml:space="preserve">3 (Three) Nos. </w:t>
            </w:r>
          </w:p>
        </w:tc>
      </w:tr>
      <w:tr w:rsidR="001874A4" w:rsidRPr="000A403F" w:rsidTr="00990B82">
        <w:tc>
          <w:tcPr>
            <w:tcW w:w="480" w:type="dxa"/>
          </w:tcPr>
          <w:p w:rsidR="001874A4" w:rsidRPr="000A403F" w:rsidRDefault="001E4B48" w:rsidP="00BD061B">
            <w:pPr>
              <w:rPr>
                <w:rFonts w:ascii="Arial" w:hAnsi="Arial"/>
                <w:sz w:val="16"/>
                <w:szCs w:val="16"/>
              </w:rPr>
            </w:pPr>
            <w:r w:rsidRPr="000A403F">
              <w:rPr>
                <w:rFonts w:ascii="Arial" w:hAnsi="Arial"/>
                <w:sz w:val="16"/>
                <w:szCs w:val="16"/>
              </w:rPr>
              <w:t>11</w:t>
            </w:r>
          </w:p>
        </w:tc>
        <w:tc>
          <w:tcPr>
            <w:tcW w:w="2559" w:type="dxa"/>
            <w:gridSpan w:val="3"/>
          </w:tcPr>
          <w:p w:rsidR="001874A4" w:rsidRPr="000A403F" w:rsidRDefault="001874A4" w:rsidP="00BD061B">
            <w:pPr>
              <w:rPr>
                <w:rFonts w:ascii="Arial" w:hAnsi="Arial"/>
                <w:sz w:val="16"/>
                <w:szCs w:val="16"/>
              </w:rPr>
            </w:pPr>
            <w:r w:rsidRPr="000A403F">
              <w:rPr>
                <w:rFonts w:ascii="Arial" w:hAnsi="Arial"/>
                <w:sz w:val="16"/>
                <w:szCs w:val="16"/>
              </w:rPr>
              <w:t xml:space="preserve">Tender Package Name </w:t>
            </w:r>
          </w:p>
        </w:tc>
        <w:tc>
          <w:tcPr>
            <w:tcW w:w="7394" w:type="dxa"/>
            <w:gridSpan w:val="9"/>
          </w:tcPr>
          <w:p w:rsidR="001874A4" w:rsidRPr="000A403F" w:rsidRDefault="00FA7FE3" w:rsidP="005A4E5C">
            <w:pPr>
              <w:rPr>
                <w:rFonts w:ascii="Arial" w:hAnsi="Arial"/>
                <w:sz w:val="16"/>
                <w:szCs w:val="16"/>
              </w:rPr>
            </w:pPr>
            <w:r w:rsidRPr="000A403F">
              <w:rPr>
                <w:rFonts w:ascii="Arial" w:hAnsi="Arial"/>
                <w:b/>
                <w:bCs/>
                <w:sz w:val="16"/>
                <w:szCs w:val="16"/>
              </w:rPr>
              <w:t>Supply of Need Based Furniture for (53 Nos.) Primary School, under Borhanuddin, Lalmohan &amp; Charfession upazila. Dist: Bhola.</w:t>
            </w:r>
          </w:p>
        </w:tc>
      </w:tr>
      <w:tr w:rsidR="005C123C" w:rsidRPr="000A403F" w:rsidTr="00990B82">
        <w:tc>
          <w:tcPr>
            <w:tcW w:w="480" w:type="dxa"/>
          </w:tcPr>
          <w:p w:rsidR="005C123C" w:rsidRPr="000A403F" w:rsidRDefault="005C123C" w:rsidP="00082D5B">
            <w:pPr>
              <w:rPr>
                <w:rFonts w:ascii="Arial" w:hAnsi="Arial"/>
                <w:sz w:val="16"/>
                <w:szCs w:val="16"/>
              </w:rPr>
            </w:pPr>
            <w:r w:rsidRPr="000A403F">
              <w:rPr>
                <w:rFonts w:ascii="Arial" w:hAnsi="Arial"/>
                <w:sz w:val="16"/>
                <w:szCs w:val="16"/>
              </w:rPr>
              <w:t>12.</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Tender Publication Date : </w:t>
            </w:r>
          </w:p>
        </w:tc>
        <w:tc>
          <w:tcPr>
            <w:tcW w:w="1979" w:type="dxa"/>
          </w:tcPr>
          <w:p w:rsidR="005C123C" w:rsidRPr="000A403F" w:rsidRDefault="00FA7FE3" w:rsidP="005A4E5C">
            <w:pPr>
              <w:rPr>
                <w:rFonts w:ascii="Arial" w:hAnsi="Arial"/>
                <w:b/>
                <w:bCs/>
                <w:sz w:val="16"/>
                <w:szCs w:val="16"/>
              </w:rPr>
            </w:pPr>
            <w:r w:rsidRPr="000A403F">
              <w:rPr>
                <w:rFonts w:ascii="Arial" w:hAnsi="Arial"/>
                <w:b/>
                <w:bCs/>
                <w:sz w:val="16"/>
                <w:szCs w:val="16"/>
              </w:rPr>
              <w:t>16/02</w:t>
            </w:r>
            <w:r w:rsidR="005C123C" w:rsidRPr="000A403F">
              <w:rPr>
                <w:rFonts w:ascii="Arial" w:hAnsi="Arial"/>
                <w:b/>
                <w:bCs/>
                <w:sz w:val="16"/>
                <w:szCs w:val="16"/>
              </w:rPr>
              <w:t>/2015</w:t>
            </w:r>
          </w:p>
        </w:tc>
        <w:tc>
          <w:tcPr>
            <w:tcW w:w="2384" w:type="dxa"/>
            <w:gridSpan w:val="4"/>
          </w:tcPr>
          <w:p w:rsidR="005C123C" w:rsidRPr="000A403F" w:rsidRDefault="005C123C" w:rsidP="00F24CF3">
            <w:pPr>
              <w:ind w:right="-104"/>
              <w:rPr>
                <w:rFonts w:ascii="Arial" w:hAnsi="Arial"/>
                <w:b/>
                <w:sz w:val="16"/>
                <w:szCs w:val="16"/>
              </w:rPr>
            </w:pPr>
            <w:r w:rsidRPr="000A403F">
              <w:rPr>
                <w:rFonts w:ascii="Arial" w:hAnsi="Arial"/>
                <w:b/>
                <w:sz w:val="16"/>
                <w:szCs w:val="16"/>
              </w:rPr>
              <w:t xml:space="preserve">13. Tender Last Selling Date : </w:t>
            </w:r>
          </w:p>
        </w:tc>
        <w:tc>
          <w:tcPr>
            <w:tcW w:w="3031" w:type="dxa"/>
            <w:gridSpan w:val="4"/>
          </w:tcPr>
          <w:p w:rsidR="005C123C" w:rsidRPr="000A403F" w:rsidRDefault="00C5014B" w:rsidP="000635C5">
            <w:pPr>
              <w:rPr>
                <w:rFonts w:ascii="Arial" w:hAnsi="Arial"/>
                <w:sz w:val="16"/>
                <w:szCs w:val="16"/>
              </w:rPr>
            </w:pPr>
            <w:r w:rsidRPr="000A403F">
              <w:rPr>
                <w:rFonts w:ascii="Arial" w:hAnsi="Arial"/>
                <w:b/>
                <w:bCs/>
                <w:sz w:val="16"/>
                <w:szCs w:val="16"/>
              </w:rPr>
              <w:t>22/0</w:t>
            </w:r>
            <w:r w:rsidR="000635C5" w:rsidRPr="000A403F">
              <w:rPr>
                <w:rFonts w:ascii="Arial" w:hAnsi="Arial"/>
                <w:b/>
                <w:bCs/>
                <w:sz w:val="16"/>
                <w:szCs w:val="16"/>
              </w:rPr>
              <w:t>3</w:t>
            </w:r>
            <w:r w:rsidR="005C123C" w:rsidRPr="000A403F">
              <w:rPr>
                <w:rFonts w:ascii="Arial" w:hAnsi="Arial"/>
                <w:b/>
                <w:bCs/>
                <w:sz w:val="16"/>
                <w:szCs w:val="16"/>
              </w:rPr>
              <w:t>/2015</w:t>
            </w:r>
          </w:p>
        </w:tc>
      </w:tr>
      <w:tr w:rsidR="005C123C" w:rsidRPr="000A403F" w:rsidTr="00990B82">
        <w:tc>
          <w:tcPr>
            <w:tcW w:w="480" w:type="dxa"/>
          </w:tcPr>
          <w:p w:rsidR="005C123C" w:rsidRPr="000A403F" w:rsidRDefault="005C123C" w:rsidP="00082D5B">
            <w:pPr>
              <w:rPr>
                <w:rFonts w:ascii="Arial" w:hAnsi="Arial"/>
                <w:sz w:val="16"/>
                <w:szCs w:val="16"/>
              </w:rPr>
            </w:pPr>
            <w:r w:rsidRPr="000A403F">
              <w:rPr>
                <w:rFonts w:ascii="Arial" w:hAnsi="Arial"/>
                <w:sz w:val="16"/>
                <w:szCs w:val="16"/>
              </w:rPr>
              <w:t xml:space="preserve">14. </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Tender Closing Date : </w:t>
            </w:r>
          </w:p>
        </w:tc>
        <w:tc>
          <w:tcPr>
            <w:tcW w:w="1979" w:type="dxa"/>
          </w:tcPr>
          <w:p w:rsidR="005C123C" w:rsidRPr="000A403F" w:rsidRDefault="000635C5" w:rsidP="005A4E5C">
            <w:pPr>
              <w:rPr>
                <w:rFonts w:ascii="Arial" w:hAnsi="Arial"/>
                <w:sz w:val="16"/>
                <w:szCs w:val="16"/>
              </w:rPr>
            </w:pPr>
            <w:r w:rsidRPr="000A403F">
              <w:rPr>
                <w:rFonts w:ascii="Arial" w:hAnsi="Arial"/>
                <w:b/>
                <w:bCs/>
                <w:sz w:val="16"/>
                <w:szCs w:val="16"/>
              </w:rPr>
              <w:t>23/03</w:t>
            </w:r>
            <w:r w:rsidR="005C123C" w:rsidRPr="000A403F">
              <w:rPr>
                <w:rFonts w:ascii="Arial" w:hAnsi="Arial"/>
                <w:b/>
                <w:bCs/>
                <w:sz w:val="16"/>
                <w:szCs w:val="16"/>
              </w:rPr>
              <w:t>/2015</w:t>
            </w:r>
          </w:p>
        </w:tc>
        <w:tc>
          <w:tcPr>
            <w:tcW w:w="2384" w:type="dxa"/>
            <w:gridSpan w:val="4"/>
          </w:tcPr>
          <w:p w:rsidR="005C123C" w:rsidRPr="000A403F" w:rsidRDefault="005C123C" w:rsidP="005A4E5C">
            <w:pPr>
              <w:rPr>
                <w:rFonts w:ascii="Arial" w:hAnsi="Arial"/>
                <w:sz w:val="16"/>
                <w:szCs w:val="16"/>
              </w:rPr>
            </w:pPr>
            <w:r w:rsidRPr="000A403F">
              <w:rPr>
                <w:rFonts w:ascii="Arial" w:hAnsi="Arial"/>
                <w:sz w:val="16"/>
                <w:szCs w:val="16"/>
              </w:rPr>
              <w:t xml:space="preserve">Time : </w:t>
            </w:r>
          </w:p>
        </w:tc>
        <w:tc>
          <w:tcPr>
            <w:tcW w:w="3031" w:type="dxa"/>
            <w:gridSpan w:val="4"/>
          </w:tcPr>
          <w:p w:rsidR="005C123C" w:rsidRPr="000A403F" w:rsidRDefault="005C123C" w:rsidP="005A4E5C">
            <w:pPr>
              <w:rPr>
                <w:rFonts w:ascii="Arial" w:hAnsi="Arial"/>
                <w:sz w:val="16"/>
                <w:szCs w:val="16"/>
              </w:rPr>
            </w:pPr>
            <w:r w:rsidRPr="000A403F">
              <w:rPr>
                <w:rFonts w:ascii="Arial" w:hAnsi="Arial"/>
                <w:sz w:val="16"/>
                <w:szCs w:val="16"/>
              </w:rPr>
              <w:t>12:00 pm</w:t>
            </w:r>
          </w:p>
        </w:tc>
      </w:tr>
      <w:tr w:rsidR="005C123C" w:rsidRPr="000A403F" w:rsidTr="00990B82">
        <w:tc>
          <w:tcPr>
            <w:tcW w:w="480" w:type="dxa"/>
          </w:tcPr>
          <w:p w:rsidR="005C123C" w:rsidRPr="000A403F" w:rsidRDefault="005C123C" w:rsidP="00082D5B">
            <w:pPr>
              <w:rPr>
                <w:rFonts w:ascii="Arial" w:hAnsi="Arial"/>
                <w:sz w:val="16"/>
                <w:szCs w:val="16"/>
              </w:rPr>
            </w:pPr>
            <w:r w:rsidRPr="000A403F">
              <w:rPr>
                <w:rFonts w:ascii="Arial" w:hAnsi="Arial"/>
                <w:sz w:val="16"/>
                <w:szCs w:val="16"/>
              </w:rPr>
              <w:t xml:space="preserve">15. </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Tender Opening Date : </w:t>
            </w:r>
          </w:p>
        </w:tc>
        <w:tc>
          <w:tcPr>
            <w:tcW w:w="1979" w:type="dxa"/>
          </w:tcPr>
          <w:p w:rsidR="005C123C" w:rsidRPr="000A403F" w:rsidRDefault="000635C5" w:rsidP="005A4E5C">
            <w:pPr>
              <w:rPr>
                <w:rFonts w:ascii="Arial" w:hAnsi="Arial"/>
                <w:sz w:val="16"/>
                <w:szCs w:val="16"/>
              </w:rPr>
            </w:pPr>
            <w:r w:rsidRPr="000A403F">
              <w:rPr>
                <w:rFonts w:ascii="Arial" w:hAnsi="Arial"/>
                <w:b/>
                <w:bCs/>
                <w:sz w:val="16"/>
                <w:szCs w:val="16"/>
              </w:rPr>
              <w:t>23/03</w:t>
            </w:r>
            <w:r w:rsidR="005C123C" w:rsidRPr="000A403F">
              <w:rPr>
                <w:rFonts w:ascii="Arial" w:hAnsi="Arial"/>
                <w:b/>
                <w:bCs/>
                <w:sz w:val="16"/>
                <w:szCs w:val="16"/>
              </w:rPr>
              <w:t>/2015</w:t>
            </w:r>
          </w:p>
        </w:tc>
        <w:tc>
          <w:tcPr>
            <w:tcW w:w="2384" w:type="dxa"/>
            <w:gridSpan w:val="4"/>
          </w:tcPr>
          <w:p w:rsidR="005C123C" w:rsidRPr="000A403F" w:rsidRDefault="005C123C" w:rsidP="005A4E5C">
            <w:pPr>
              <w:rPr>
                <w:rFonts w:ascii="Arial" w:hAnsi="Arial"/>
                <w:sz w:val="16"/>
                <w:szCs w:val="16"/>
              </w:rPr>
            </w:pPr>
            <w:r w:rsidRPr="000A403F">
              <w:rPr>
                <w:rFonts w:ascii="Arial" w:hAnsi="Arial"/>
                <w:sz w:val="16"/>
                <w:szCs w:val="16"/>
              </w:rPr>
              <w:t xml:space="preserve">Time : </w:t>
            </w:r>
          </w:p>
        </w:tc>
        <w:tc>
          <w:tcPr>
            <w:tcW w:w="3031" w:type="dxa"/>
            <w:gridSpan w:val="4"/>
          </w:tcPr>
          <w:p w:rsidR="005C123C" w:rsidRPr="000A403F" w:rsidRDefault="005C123C" w:rsidP="005A4E5C">
            <w:pPr>
              <w:rPr>
                <w:rFonts w:ascii="Arial" w:hAnsi="Arial"/>
                <w:sz w:val="16"/>
                <w:szCs w:val="16"/>
              </w:rPr>
            </w:pPr>
            <w:r w:rsidRPr="000A403F">
              <w:rPr>
                <w:rFonts w:ascii="Arial" w:hAnsi="Arial"/>
                <w:sz w:val="16"/>
                <w:szCs w:val="16"/>
              </w:rPr>
              <w:t>3:00 pm</w:t>
            </w:r>
          </w:p>
        </w:tc>
      </w:tr>
      <w:tr w:rsidR="00663B38" w:rsidRPr="000A403F" w:rsidTr="00990B82">
        <w:tc>
          <w:tcPr>
            <w:tcW w:w="480" w:type="dxa"/>
          </w:tcPr>
          <w:p w:rsidR="00663B38" w:rsidRPr="000A403F" w:rsidRDefault="00663B38" w:rsidP="00082D5B">
            <w:pPr>
              <w:rPr>
                <w:rFonts w:ascii="Arial" w:hAnsi="Arial"/>
                <w:sz w:val="16"/>
                <w:szCs w:val="16"/>
              </w:rPr>
            </w:pPr>
            <w:r w:rsidRPr="000A403F">
              <w:rPr>
                <w:rFonts w:ascii="Arial" w:hAnsi="Arial"/>
                <w:sz w:val="16"/>
                <w:szCs w:val="16"/>
              </w:rPr>
              <w:t xml:space="preserve">16. </w:t>
            </w:r>
          </w:p>
        </w:tc>
        <w:tc>
          <w:tcPr>
            <w:tcW w:w="2559" w:type="dxa"/>
            <w:gridSpan w:val="3"/>
          </w:tcPr>
          <w:p w:rsidR="00663B38" w:rsidRPr="000A403F" w:rsidRDefault="00663B38" w:rsidP="00BD061B">
            <w:pPr>
              <w:rPr>
                <w:rFonts w:ascii="Arial" w:hAnsi="Arial"/>
                <w:sz w:val="16"/>
                <w:szCs w:val="16"/>
              </w:rPr>
            </w:pPr>
            <w:r w:rsidRPr="000A403F">
              <w:rPr>
                <w:rFonts w:ascii="Arial" w:hAnsi="Arial"/>
                <w:sz w:val="16"/>
                <w:szCs w:val="16"/>
              </w:rPr>
              <w:t>Name &amp; Address of Selling Tender Documents :</w:t>
            </w:r>
          </w:p>
        </w:tc>
        <w:tc>
          <w:tcPr>
            <w:tcW w:w="1979" w:type="dxa"/>
          </w:tcPr>
          <w:p w:rsidR="00663B38" w:rsidRPr="000A403F" w:rsidRDefault="00663B38" w:rsidP="005A4E5C">
            <w:pPr>
              <w:rPr>
                <w:rFonts w:ascii="Arial" w:hAnsi="Arial"/>
                <w:sz w:val="16"/>
                <w:szCs w:val="16"/>
              </w:rPr>
            </w:pPr>
            <w:r w:rsidRPr="000A403F">
              <w:rPr>
                <w:rFonts w:ascii="Arial" w:hAnsi="Arial"/>
                <w:sz w:val="16"/>
                <w:szCs w:val="16"/>
              </w:rPr>
              <w:t xml:space="preserve">Office of Executive Engineer, LGED, </w:t>
            </w:r>
          </w:p>
          <w:p w:rsidR="00663B38" w:rsidRPr="000A403F" w:rsidRDefault="00663B38" w:rsidP="005A4E5C">
            <w:pPr>
              <w:rPr>
                <w:rFonts w:ascii="Arial" w:hAnsi="Arial"/>
                <w:sz w:val="16"/>
                <w:szCs w:val="16"/>
              </w:rPr>
            </w:pPr>
            <w:r w:rsidRPr="000A403F">
              <w:rPr>
                <w:rFonts w:ascii="Arial" w:hAnsi="Arial"/>
                <w:sz w:val="16"/>
                <w:szCs w:val="16"/>
              </w:rPr>
              <w:t>Dist.: Bhola</w:t>
            </w:r>
          </w:p>
        </w:tc>
        <w:tc>
          <w:tcPr>
            <w:tcW w:w="5415" w:type="dxa"/>
            <w:gridSpan w:val="8"/>
          </w:tcPr>
          <w:p w:rsidR="00663B38" w:rsidRPr="000A403F" w:rsidRDefault="00663B38" w:rsidP="005A4E5C">
            <w:pPr>
              <w:rPr>
                <w:rFonts w:ascii="Arial" w:hAnsi="Arial"/>
                <w:sz w:val="16"/>
                <w:szCs w:val="16"/>
              </w:rPr>
            </w:pPr>
            <w:r w:rsidRPr="000A403F">
              <w:rPr>
                <w:rFonts w:ascii="Arial" w:hAnsi="Arial"/>
                <w:sz w:val="16"/>
                <w:szCs w:val="16"/>
              </w:rPr>
              <w:t xml:space="preserve">1) Office of Upazila Engineer, LGED, Borhanuddin, Bhola.  </w:t>
            </w:r>
          </w:p>
          <w:p w:rsidR="00663B38" w:rsidRPr="000A403F" w:rsidRDefault="00663B38" w:rsidP="005A4E5C">
            <w:pPr>
              <w:rPr>
                <w:rFonts w:ascii="Arial" w:hAnsi="Arial"/>
                <w:sz w:val="16"/>
                <w:szCs w:val="16"/>
              </w:rPr>
            </w:pPr>
            <w:r w:rsidRPr="000A403F">
              <w:rPr>
                <w:rFonts w:ascii="Arial" w:hAnsi="Arial"/>
                <w:sz w:val="16"/>
                <w:szCs w:val="16"/>
              </w:rPr>
              <w:t xml:space="preserve">2) Office of Upazila Engineer, LGED, </w:t>
            </w:r>
            <w:r w:rsidR="000D5082" w:rsidRPr="000A403F">
              <w:rPr>
                <w:rFonts w:ascii="Arial" w:hAnsi="Arial"/>
                <w:sz w:val="16"/>
                <w:szCs w:val="16"/>
              </w:rPr>
              <w:t>Lalmohan</w:t>
            </w:r>
            <w:r w:rsidRPr="000A403F">
              <w:rPr>
                <w:rFonts w:ascii="Arial" w:hAnsi="Arial"/>
                <w:sz w:val="16"/>
                <w:szCs w:val="16"/>
              </w:rPr>
              <w:t xml:space="preserve">, Bhola.  </w:t>
            </w:r>
          </w:p>
          <w:p w:rsidR="00663B38" w:rsidRPr="000A403F" w:rsidRDefault="00663B38" w:rsidP="000D5082">
            <w:pPr>
              <w:rPr>
                <w:rFonts w:ascii="Arial" w:hAnsi="Arial"/>
                <w:sz w:val="16"/>
                <w:szCs w:val="16"/>
              </w:rPr>
            </w:pPr>
            <w:r w:rsidRPr="000A403F">
              <w:rPr>
                <w:rFonts w:ascii="Arial" w:hAnsi="Arial"/>
                <w:sz w:val="16"/>
                <w:szCs w:val="16"/>
              </w:rPr>
              <w:t xml:space="preserve">3) Office of Upazila Engineer, LGED, </w:t>
            </w:r>
            <w:r w:rsidR="000D5082" w:rsidRPr="000A403F">
              <w:rPr>
                <w:rFonts w:ascii="Arial" w:hAnsi="Arial"/>
                <w:sz w:val="16"/>
                <w:szCs w:val="16"/>
              </w:rPr>
              <w:t>Charfession</w:t>
            </w:r>
            <w:r w:rsidRPr="000A403F">
              <w:rPr>
                <w:rFonts w:ascii="Arial" w:hAnsi="Arial"/>
                <w:sz w:val="16"/>
                <w:szCs w:val="16"/>
              </w:rPr>
              <w:t xml:space="preserve">, Bhola.  </w:t>
            </w:r>
          </w:p>
        </w:tc>
      </w:tr>
      <w:tr w:rsidR="005C123C" w:rsidRPr="000A403F" w:rsidTr="00990B82">
        <w:tc>
          <w:tcPr>
            <w:tcW w:w="480" w:type="dxa"/>
          </w:tcPr>
          <w:p w:rsidR="005C123C" w:rsidRPr="000A403F" w:rsidRDefault="005C123C" w:rsidP="00082D5B">
            <w:pPr>
              <w:rPr>
                <w:rFonts w:ascii="Arial" w:hAnsi="Arial"/>
                <w:sz w:val="16"/>
                <w:szCs w:val="16"/>
              </w:rPr>
            </w:pPr>
            <w:r w:rsidRPr="000A403F">
              <w:rPr>
                <w:rFonts w:ascii="Arial" w:hAnsi="Arial"/>
                <w:sz w:val="16"/>
                <w:szCs w:val="16"/>
              </w:rPr>
              <w:t xml:space="preserve">17. </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Name &amp; Address of Receiving Tender Documents : </w:t>
            </w:r>
          </w:p>
        </w:tc>
        <w:tc>
          <w:tcPr>
            <w:tcW w:w="7394" w:type="dxa"/>
            <w:gridSpan w:val="9"/>
          </w:tcPr>
          <w:p w:rsidR="005C123C" w:rsidRPr="000A403F" w:rsidRDefault="005C123C" w:rsidP="005A4E5C">
            <w:pPr>
              <w:rPr>
                <w:rFonts w:ascii="Arial" w:hAnsi="Arial"/>
                <w:sz w:val="16"/>
                <w:szCs w:val="16"/>
              </w:rPr>
            </w:pPr>
            <w:r w:rsidRPr="000A403F">
              <w:rPr>
                <w:rFonts w:ascii="Arial" w:hAnsi="Arial"/>
                <w:sz w:val="16"/>
                <w:szCs w:val="16"/>
              </w:rPr>
              <w:t xml:space="preserve">Office of The </w:t>
            </w:r>
            <w:r w:rsidRPr="000A403F">
              <w:rPr>
                <w:rFonts w:ascii="Arial" w:hAnsi="Arial"/>
                <w:b/>
                <w:bCs/>
                <w:sz w:val="16"/>
                <w:szCs w:val="16"/>
              </w:rPr>
              <w:t>Executive Engineer</w:t>
            </w:r>
            <w:r w:rsidRPr="000A403F">
              <w:rPr>
                <w:rFonts w:ascii="Arial" w:hAnsi="Arial"/>
                <w:sz w:val="16"/>
                <w:szCs w:val="16"/>
              </w:rPr>
              <w:t xml:space="preserve">, LGED, </w:t>
            </w:r>
          </w:p>
          <w:p w:rsidR="005C123C" w:rsidRPr="000A403F" w:rsidRDefault="005C123C" w:rsidP="005A4E5C">
            <w:pPr>
              <w:rPr>
                <w:rFonts w:ascii="Arial" w:hAnsi="Arial"/>
                <w:sz w:val="16"/>
                <w:szCs w:val="16"/>
              </w:rPr>
            </w:pPr>
            <w:r w:rsidRPr="000A403F">
              <w:rPr>
                <w:rFonts w:ascii="Arial" w:hAnsi="Arial"/>
                <w:sz w:val="16"/>
                <w:szCs w:val="16"/>
              </w:rPr>
              <w:t>District : Bhola</w:t>
            </w:r>
          </w:p>
        </w:tc>
      </w:tr>
      <w:tr w:rsidR="005C123C" w:rsidRPr="000A403F" w:rsidTr="00990B82">
        <w:tc>
          <w:tcPr>
            <w:tcW w:w="480" w:type="dxa"/>
          </w:tcPr>
          <w:p w:rsidR="005C123C" w:rsidRPr="000A403F" w:rsidRDefault="005C123C" w:rsidP="00082D5B">
            <w:pPr>
              <w:rPr>
                <w:rFonts w:ascii="Arial" w:hAnsi="Arial"/>
                <w:sz w:val="16"/>
                <w:szCs w:val="16"/>
              </w:rPr>
            </w:pPr>
            <w:r w:rsidRPr="000A403F">
              <w:rPr>
                <w:rFonts w:ascii="Arial" w:hAnsi="Arial"/>
                <w:sz w:val="16"/>
                <w:szCs w:val="16"/>
              </w:rPr>
              <w:t xml:space="preserve">18. </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Name &amp; Address of Opening Tender Documents : </w:t>
            </w:r>
          </w:p>
        </w:tc>
        <w:tc>
          <w:tcPr>
            <w:tcW w:w="7394" w:type="dxa"/>
            <w:gridSpan w:val="9"/>
          </w:tcPr>
          <w:p w:rsidR="005C123C" w:rsidRPr="000A403F" w:rsidRDefault="005C123C" w:rsidP="00C3395F">
            <w:pPr>
              <w:rPr>
                <w:rFonts w:ascii="Arial" w:hAnsi="Arial"/>
                <w:sz w:val="16"/>
                <w:szCs w:val="16"/>
              </w:rPr>
            </w:pPr>
            <w:r w:rsidRPr="000A403F">
              <w:rPr>
                <w:rFonts w:ascii="Arial" w:hAnsi="Arial"/>
                <w:sz w:val="16"/>
                <w:szCs w:val="16"/>
              </w:rPr>
              <w:t xml:space="preserve">Office of The Executive Engineer, LGED, </w:t>
            </w:r>
          </w:p>
          <w:p w:rsidR="005C123C" w:rsidRPr="000A403F" w:rsidRDefault="005C123C" w:rsidP="00C3395F">
            <w:pPr>
              <w:rPr>
                <w:rFonts w:ascii="Arial" w:hAnsi="Arial"/>
                <w:sz w:val="16"/>
                <w:szCs w:val="16"/>
              </w:rPr>
            </w:pPr>
            <w:r w:rsidRPr="000A403F">
              <w:rPr>
                <w:rFonts w:ascii="Arial" w:hAnsi="Arial"/>
                <w:sz w:val="16"/>
                <w:szCs w:val="16"/>
              </w:rPr>
              <w:t>District : Bhola</w:t>
            </w:r>
          </w:p>
        </w:tc>
      </w:tr>
      <w:tr w:rsidR="005C123C" w:rsidRPr="000A403F" w:rsidTr="00990B82">
        <w:tc>
          <w:tcPr>
            <w:tcW w:w="480" w:type="dxa"/>
          </w:tcPr>
          <w:p w:rsidR="005C123C" w:rsidRPr="000A403F" w:rsidRDefault="008D2F3A" w:rsidP="00082D5B">
            <w:pPr>
              <w:rPr>
                <w:rFonts w:ascii="Arial" w:hAnsi="Arial"/>
                <w:sz w:val="16"/>
                <w:szCs w:val="16"/>
              </w:rPr>
            </w:pPr>
            <w:r w:rsidRPr="000A403F">
              <w:rPr>
                <w:rFonts w:ascii="Arial" w:hAnsi="Arial"/>
                <w:sz w:val="16"/>
                <w:szCs w:val="16"/>
              </w:rPr>
              <w:t>19.</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Place of Pre- Tendering meeting : </w:t>
            </w:r>
          </w:p>
        </w:tc>
        <w:tc>
          <w:tcPr>
            <w:tcW w:w="2124" w:type="dxa"/>
            <w:gridSpan w:val="2"/>
          </w:tcPr>
          <w:p w:rsidR="005C123C" w:rsidRPr="000A403F" w:rsidRDefault="005C123C" w:rsidP="00C109A9">
            <w:pPr>
              <w:rPr>
                <w:rFonts w:ascii="Arial" w:hAnsi="Arial"/>
                <w:sz w:val="16"/>
                <w:szCs w:val="16"/>
              </w:rPr>
            </w:pPr>
            <w:r w:rsidRPr="000A403F">
              <w:rPr>
                <w:rFonts w:ascii="Arial" w:hAnsi="Arial"/>
                <w:sz w:val="16"/>
                <w:szCs w:val="16"/>
              </w:rPr>
              <w:t xml:space="preserve">Office of The Executive Engineer, LGED, </w:t>
            </w:r>
          </w:p>
          <w:p w:rsidR="005C123C" w:rsidRPr="000A403F" w:rsidRDefault="005C123C" w:rsidP="00C109A9">
            <w:pPr>
              <w:rPr>
                <w:rFonts w:ascii="Arial" w:hAnsi="Arial"/>
                <w:sz w:val="16"/>
                <w:szCs w:val="16"/>
              </w:rPr>
            </w:pPr>
            <w:r w:rsidRPr="000A403F">
              <w:rPr>
                <w:rFonts w:ascii="Arial" w:hAnsi="Arial"/>
                <w:sz w:val="16"/>
                <w:szCs w:val="16"/>
              </w:rPr>
              <w:t>District : Bhola</w:t>
            </w:r>
          </w:p>
        </w:tc>
        <w:tc>
          <w:tcPr>
            <w:tcW w:w="2239" w:type="dxa"/>
            <w:gridSpan w:val="3"/>
          </w:tcPr>
          <w:p w:rsidR="005C123C" w:rsidRPr="000A403F" w:rsidRDefault="005C123C" w:rsidP="005A4E5C">
            <w:pPr>
              <w:rPr>
                <w:rFonts w:ascii="Arial" w:hAnsi="Arial"/>
                <w:sz w:val="16"/>
                <w:szCs w:val="16"/>
              </w:rPr>
            </w:pPr>
            <w:r w:rsidRPr="000A403F">
              <w:rPr>
                <w:rFonts w:ascii="Arial" w:hAnsi="Arial"/>
                <w:sz w:val="16"/>
                <w:szCs w:val="16"/>
              </w:rPr>
              <w:t xml:space="preserve">Date and Time : </w:t>
            </w:r>
          </w:p>
        </w:tc>
        <w:tc>
          <w:tcPr>
            <w:tcW w:w="3031" w:type="dxa"/>
            <w:gridSpan w:val="4"/>
          </w:tcPr>
          <w:p w:rsidR="005C123C" w:rsidRPr="000A403F" w:rsidRDefault="000635C5" w:rsidP="005A4E5C">
            <w:pPr>
              <w:rPr>
                <w:rFonts w:ascii="Arial" w:hAnsi="Arial"/>
                <w:b/>
                <w:bCs/>
                <w:sz w:val="16"/>
                <w:szCs w:val="16"/>
              </w:rPr>
            </w:pPr>
            <w:r w:rsidRPr="000A403F">
              <w:rPr>
                <w:rFonts w:ascii="Arial" w:hAnsi="Arial"/>
                <w:b/>
                <w:bCs/>
                <w:sz w:val="16"/>
                <w:szCs w:val="16"/>
              </w:rPr>
              <w:t>12/03</w:t>
            </w:r>
            <w:r w:rsidR="005C123C" w:rsidRPr="000A403F">
              <w:rPr>
                <w:rFonts w:ascii="Arial" w:hAnsi="Arial"/>
                <w:b/>
                <w:bCs/>
                <w:sz w:val="16"/>
                <w:szCs w:val="16"/>
              </w:rPr>
              <w:t>/2015</w:t>
            </w:r>
          </w:p>
          <w:p w:rsidR="005C123C" w:rsidRPr="000A403F" w:rsidRDefault="005C123C" w:rsidP="005A4E5C">
            <w:pPr>
              <w:rPr>
                <w:rFonts w:ascii="Arial" w:hAnsi="Arial"/>
                <w:sz w:val="16"/>
                <w:szCs w:val="16"/>
              </w:rPr>
            </w:pPr>
            <w:r w:rsidRPr="000A403F">
              <w:rPr>
                <w:rFonts w:ascii="Arial" w:hAnsi="Arial"/>
                <w:b/>
                <w:bCs/>
                <w:sz w:val="16"/>
                <w:szCs w:val="16"/>
              </w:rPr>
              <w:t>11:00 am</w:t>
            </w:r>
          </w:p>
        </w:tc>
      </w:tr>
      <w:tr w:rsidR="005C123C" w:rsidRPr="000A403F" w:rsidTr="00990B82">
        <w:tc>
          <w:tcPr>
            <w:tcW w:w="480" w:type="dxa"/>
          </w:tcPr>
          <w:p w:rsidR="005C123C" w:rsidRPr="000A403F" w:rsidRDefault="008D2F3A" w:rsidP="00082D5B">
            <w:pPr>
              <w:rPr>
                <w:rFonts w:ascii="Arial" w:hAnsi="Arial"/>
                <w:sz w:val="16"/>
                <w:szCs w:val="16"/>
              </w:rPr>
            </w:pPr>
            <w:r w:rsidRPr="000A403F">
              <w:rPr>
                <w:rFonts w:ascii="Arial" w:hAnsi="Arial"/>
                <w:sz w:val="16"/>
                <w:szCs w:val="16"/>
              </w:rPr>
              <w:t>20</w:t>
            </w:r>
            <w:r w:rsidR="00750CD3" w:rsidRPr="000A403F">
              <w:rPr>
                <w:rFonts w:ascii="Arial" w:hAnsi="Arial"/>
                <w:sz w:val="16"/>
                <w:szCs w:val="16"/>
              </w:rPr>
              <w:t>.</w:t>
            </w:r>
          </w:p>
        </w:tc>
        <w:tc>
          <w:tcPr>
            <w:tcW w:w="2559" w:type="dxa"/>
            <w:gridSpan w:val="3"/>
          </w:tcPr>
          <w:p w:rsidR="005C123C" w:rsidRPr="000A403F" w:rsidRDefault="005C123C" w:rsidP="00BD061B">
            <w:pPr>
              <w:rPr>
                <w:rFonts w:ascii="Arial" w:hAnsi="Arial"/>
                <w:sz w:val="16"/>
                <w:szCs w:val="16"/>
              </w:rPr>
            </w:pPr>
            <w:r w:rsidRPr="000A403F">
              <w:rPr>
                <w:rFonts w:ascii="Arial" w:hAnsi="Arial"/>
                <w:sz w:val="16"/>
                <w:szCs w:val="16"/>
              </w:rPr>
              <w:t xml:space="preserve">Eligibility of Tenderer </w:t>
            </w:r>
          </w:p>
        </w:tc>
        <w:tc>
          <w:tcPr>
            <w:tcW w:w="7394" w:type="dxa"/>
            <w:gridSpan w:val="9"/>
          </w:tcPr>
          <w:p w:rsidR="00F77F37" w:rsidRPr="000A403F" w:rsidRDefault="003051D3" w:rsidP="0065529C">
            <w:pPr>
              <w:jc w:val="both"/>
              <w:rPr>
                <w:rFonts w:ascii="Arial" w:hAnsi="Arial"/>
                <w:sz w:val="16"/>
                <w:szCs w:val="16"/>
              </w:rPr>
            </w:pPr>
            <w:r w:rsidRPr="000A403F">
              <w:rPr>
                <w:rFonts w:ascii="Arial" w:hAnsi="Arial"/>
                <w:sz w:val="16"/>
                <w:szCs w:val="16"/>
              </w:rPr>
              <w:t xml:space="preserve">The Manufacturer and the suppliers both are Eligible to participate in the tender. In case of tender submitted by suppliers, manufacturers authorization certificate is required. Tenderer will have legal financial professional and technical capacity to deliver the requirements of this tender and have fulfilled the obligations of all tax requirements Other requirements as stated in Tender Document. </w:t>
            </w:r>
          </w:p>
        </w:tc>
      </w:tr>
      <w:tr w:rsidR="005C123C" w:rsidRPr="000A403F" w:rsidTr="00990B82">
        <w:tc>
          <w:tcPr>
            <w:tcW w:w="480" w:type="dxa"/>
          </w:tcPr>
          <w:p w:rsidR="005C123C" w:rsidRPr="000A403F" w:rsidRDefault="00F77F37" w:rsidP="00082D5B">
            <w:pPr>
              <w:rPr>
                <w:rFonts w:ascii="Arial" w:hAnsi="Arial"/>
                <w:sz w:val="16"/>
                <w:szCs w:val="16"/>
              </w:rPr>
            </w:pPr>
            <w:r w:rsidRPr="000A403F">
              <w:rPr>
                <w:rFonts w:ascii="Arial" w:hAnsi="Arial"/>
                <w:sz w:val="16"/>
                <w:szCs w:val="16"/>
              </w:rPr>
              <w:t>21</w:t>
            </w:r>
            <w:r w:rsidR="00750CD3" w:rsidRPr="000A403F">
              <w:rPr>
                <w:rFonts w:ascii="Arial" w:hAnsi="Arial"/>
                <w:sz w:val="16"/>
                <w:szCs w:val="16"/>
              </w:rPr>
              <w:t>.</w:t>
            </w:r>
          </w:p>
        </w:tc>
        <w:tc>
          <w:tcPr>
            <w:tcW w:w="9953" w:type="dxa"/>
            <w:gridSpan w:val="12"/>
          </w:tcPr>
          <w:p w:rsidR="005C123C" w:rsidRPr="000A403F" w:rsidRDefault="005C123C" w:rsidP="000F48EC">
            <w:pPr>
              <w:rPr>
                <w:rFonts w:ascii="Arial" w:hAnsi="Arial"/>
                <w:sz w:val="16"/>
                <w:szCs w:val="16"/>
              </w:rPr>
            </w:pPr>
            <w:r w:rsidRPr="000A403F">
              <w:rPr>
                <w:rFonts w:ascii="Arial" w:hAnsi="Arial"/>
                <w:sz w:val="16"/>
                <w:szCs w:val="16"/>
              </w:rPr>
              <w:t>Brief Description of Goods: Supply of Furniture</w:t>
            </w:r>
            <w:r w:rsidR="00FA46A2" w:rsidRPr="000A403F">
              <w:rPr>
                <w:rFonts w:ascii="Arial" w:hAnsi="Arial"/>
                <w:sz w:val="16"/>
                <w:szCs w:val="16"/>
              </w:rPr>
              <w:t xml:space="preserve">. </w:t>
            </w:r>
          </w:p>
        </w:tc>
      </w:tr>
      <w:tr w:rsidR="000012D8" w:rsidRPr="000A403F" w:rsidTr="000012D8">
        <w:tc>
          <w:tcPr>
            <w:tcW w:w="480" w:type="dxa"/>
            <w:vMerge w:val="restart"/>
          </w:tcPr>
          <w:p w:rsidR="005C123C" w:rsidRPr="000A403F" w:rsidRDefault="00F77F37" w:rsidP="00082D5B">
            <w:pPr>
              <w:rPr>
                <w:rFonts w:ascii="Arial" w:hAnsi="Arial"/>
                <w:sz w:val="16"/>
                <w:szCs w:val="16"/>
              </w:rPr>
            </w:pPr>
            <w:r w:rsidRPr="000A403F">
              <w:rPr>
                <w:rFonts w:ascii="Arial" w:hAnsi="Arial"/>
                <w:sz w:val="16"/>
                <w:szCs w:val="16"/>
              </w:rPr>
              <w:t>22</w:t>
            </w:r>
            <w:r w:rsidR="00750CD3" w:rsidRPr="000A403F">
              <w:rPr>
                <w:rFonts w:ascii="Arial" w:hAnsi="Arial"/>
                <w:sz w:val="16"/>
                <w:szCs w:val="16"/>
              </w:rPr>
              <w:t>.</w:t>
            </w:r>
          </w:p>
        </w:tc>
        <w:tc>
          <w:tcPr>
            <w:tcW w:w="510" w:type="dxa"/>
          </w:tcPr>
          <w:p w:rsidR="005C123C" w:rsidRPr="000A403F" w:rsidRDefault="005C123C" w:rsidP="00D469E1">
            <w:pPr>
              <w:jc w:val="center"/>
              <w:rPr>
                <w:rFonts w:ascii="Arial" w:hAnsi="Arial"/>
                <w:sz w:val="16"/>
                <w:szCs w:val="16"/>
              </w:rPr>
            </w:pPr>
            <w:r w:rsidRPr="000A403F">
              <w:rPr>
                <w:rFonts w:ascii="Arial" w:hAnsi="Arial"/>
                <w:sz w:val="16"/>
                <w:szCs w:val="16"/>
              </w:rPr>
              <w:t>G. No.</w:t>
            </w:r>
          </w:p>
        </w:tc>
        <w:tc>
          <w:tcPr>
            <w:tcW w:w="1791" w:type="dxa"/>
          </w:tcPr>
          <w:p w:rsidR="005C123C" w:rsidRPr="000A403F" w:rsidRDefault="005C123C" w:rsidP="00031558">
            <w:pPr>
              <w:jc w:val="center"/>
              <w:rPr>
                <w:rFonts w:ascii="Arial" w:hAnsi="Arial"/>
                <w:sz w:val="16"/>
                <w:szCs w:val="16"/>
              </w:rPr>
            </w:pPr>
            <w:r w:rsidRPr="000A403F">
              <w:rPr>
                <w:rFonts w:ascii="Arial" w:hAnsi="Arial"/>
                <w:sz w:val="16"/>
                <w:szCs w:val="16"/>
              </w:rPr>
              <w:t>Tender Package No.</w:t>
            </w:r>
          </w:p>
        </w:tc>
        <w:tc>
          <w:tcPr>
            <w:tcW w:w="2727" w:type="dxa"/>
            <w:gridSpan w:val="4"/>
          </w:tcPr>
          <w:p w:rsidR="005C123C" w:rsidRPr="000A403F" w:rsidRDefault="005C123C" w:rsidP="008E605E">
            <w:pPr>
              <w:jc w:val="center"/>
              <w:rPr>
                <w:rFonts w:ascii="Arial" w:hAnsi="Arial"/>
                <w:sz w:val="16"/>
                <w:szCs w:val="16"/>
              </w:rPr>
            </w:pPr>
            <w:r w:rsidRPr="000A403F">
              <w:rPr>
                <w:rFonts w:ascii="Arial" w:hAnsi="Arial"/>
                <w:sz w:val="16"/>
                <w:szCs w:val="16"/>
              </w:rPr>
              <w:t xml:space="preserve">Identification of Package </w:t>
            </w:r>
          </w:p>
        </w:tc>
        <w:tc>
          <w:tcPr>
            <w:tcW w:w="1071" w:type="dxa"/>
          </w:tcPr>
          <w:p w:rsidR="005C123C" w:rsidRPr="000A403F" w:rsidRDefault="005C123C" w:rsidP="00D469E1">
            <w:pPr>
              <w:ind w:left="-99" w:right="-88"/>
              <w:jc w:val="center"/>
              <w:rPr>
                <w:rFonts w:ascii="Arial" w:hAnsi="Arial"/>
                <w:sz w:val="16"/>
                <w:szCs w:val="16"/>
              </w:rPr>
            </w:pPr>
            <w:r w:rsidRPr="000A403F">
              <w:rPr>
                <w:rFonts w:ascii="Arial" w:hAnsi="Arial"/>
                <w:sz w:val="16"/>
                <w:szCs w:val="16"/>
              </w:rPr>
              <w:t>Tender Security (Taka)</w:t>
            </w:r>
          </w:p>
        </w:tc>
        <w:tc>
          <w:tcPr>
            <w:tcW w:w="1125" w:type="dxa"/>
            <w:gridSpan w:val="2"/>
          </w:tcPr>
          <w:p w:rsidR="005C123C" w:rsidRPr="000A403F" w:rsidRDefault="005C123C" w:rsidP="001A27C5">
            <w:pPr>
              <w:ind w:left="-81" w:right="-126"/>
              <w:jc w:val="center"/>
              <w:rPr>
                <w:rFonts w:ascii="Arial" w:hAnsi="Arial"/>
                <w:sz w:val="16"/>
                <w:szCs w:val="16"/>
              </w:rPr>
            </w:pPr>
            <w:r w:rsidRPr="000A403F">
              <w:rPr>
                <w:rFonts w:ascii="Arial" w:hAnsi="Arial"/>
                <w:sz w:val="14"/>
                <w:szCs w:val="16"/>
              </w:rPr>
              <w:t>Price of Tender Document (Taka)</w:t>
            </w:r>
          </w:p>
        </w:tc>
        <w:tc>
          <w:tcPr>
            <w:tcW w:w="1026" w:type="dxa"/>
          </w:tcPr>
          <w:p w:rsidR="005C123C" w:rsidRPr="000A403F" w:rsidRDefault="005C123C" w:rsidP="00C630ED">
            <w:pPr>
              <w:jc w:val="center"/>
              <w:rPr>
                <w:rFonts w:ascii="Arial" w:hAnsi="Arial"/>
                <w:sz w:val="16"/>
                <w:szCs w:val="16"/>
              </w:rPr>
            </w:pPr>
            <w:r w:rsidRPr="000A403F">
              <w:rPr>
                <w:rFonts w:ascii="Arial" w:hAnsi="Arial"/>
                <w:sz w:val="16"/>
                <w:szCs w:val="16"/>
              </w:rPr>
              <w:t>Completion Time (Taka)</w:t>
            </w:r>
          </w:p>
        </w:tc>
        <w:tc>
          <w:tcPr>
            <w:tcW w:w="810" w:type="dxa"/>
          </w:tcPr>
          <w:p w:rsidR="005C123C" w:rsidRPr="000A403F" w:rsidRDefault="005C123C" w:rsidP="00C630ED">
            <w:pPr>
              <w:jc w:val="center"/>
              <w:rPr>
                <w:rFonts w:ascii="Arial" w:hAnsi="Arial"/>
                <w:sz w:val="16"/>
                <w:szCs w:val="16"/>
              </w:rPr>
            </w:pPr>
            <w:r w:rsidRPr="000A403F">
              <w:rPr>
                <w:rFonts w:ascii="Arial" w:hAnsi="Arial"/>
                <w:sz w:val="16"/>
                <w:szCs w:val="16"/>
              </w:rPr>
              <w:t>Tender Validity Period</w:t>
            </w:r>
          </w:p>
        </w:tc>
        <w:tc>
          <w:tcPr>
            <w:tcW w:w="893" w:type="dxa"/>
          </w:tcPr>
          <w:p w:rsidR="005C123C" w:rsidRPr="000A403F" w:rsidRDefault="005C123C" w:rsidP="00C630ED">
            <w:pPr>
              <w:jc w:val="center"/>
              <w:rPr>
                <w:rFonts w:ascii="Arial" w:hAnsi="Arial"/>
                <w:sz w:val="16"/>
                <w:szCs w:val="16"/>
              </w:rPr>
            </w:pPr>
            <w:r w:rsidRPr="000A403F">
              <w:rPr>
                <w:rFonts w:ascii="Arial" w:hAnsi="Arial"/>
                <w:sz w:val="16"/>
                <w:szCs w:val="16"/>
              </w:rPr>
              <w:t>Location</w:t>
            </w:r>
          </w:p>
        </w:tc>
      </w:tr>
      <w:tr w:rsidR="000012D8" w:rsidRPr="000A403F" w:rsidTr="00AC46D0">
        <w:tc>
          <w:tcPr>
            <w:tcW w:w="480" w:type="dxa"/>
            <w:vMerge/>
          </w:tcPr>
          <w:p w:rsidR="00990B82" w:rsidRPr="000A403F" w:rsidRDefault="00990B82" w:rsidP="005A4E5C">
            <w:pPr>
              <w:rPr>
                <w:rFonts w:ascii="Arial" w:hAnsi="Arial"/>
                <w:sz w:val="16"/>
                <w:szCs w:val="16"/>
              </w:rPr>
            </w:pPr>
          </w:p>
        </w:tc>
        <w:tc>
          <w:tcPr>
            <w:tcW w:w="510" w:type="dxa"/>
          </w:tcPr>
          <w:p w:rsidR="00990B82" w:rsidRPr="000A403F" w:rsidRDefault="00990B82" w:rsidP="00333B97">
            <w:pPr>
              <w:jc w:val="center"/>
              <w:rPr>
                <w:rFonts w:ascii="Arial" w:hAnsi="Arial"/>
                <w:b/>
                <w:bCs/>
                <w:sz w:val="16"/>
                <w:szCs w:val="16"/>
              </w:rPr>
            </w:pPr>
            <w:r w:rsidRPr="000A403F">
              <w:rPr>
                <w:rFonts w:ascii="Arial" w:hAnsi="Arial"/>
                <w:b/>
                <w:bCs/>
                <w:sz w:val="16"/>
                <w:szCs w:val="16"/>
              </w:rPr>
              <w:t>01</w:t>
            </w:r>
          </w:p>
        </w:tc>
        <w:tc>
          <w:tcPr>
            <w:tcW w:w="1791" w:type="dxa"/>
          </w:tcPr>
          <w:p w:rsidR="00990B82" w:rsidRPr="000A403F" w:rsidRDefault="00990B82" w:rsidP="00E12E65">
            <w:pPr>
              <w:rPr>
                <w:rFonts w:ascii="Arial" w:hAnsi="Arial"/>
                <w:b/>
                <w:bCs/>
                <w:sz w:val="16"/>
                <w:szCs w:val="16"/>
              </w:rPr>
            </w:pPr>
            <w:r w:rsidRPr="000A403F">
              <w:rPr>
                <w:rFonts w:ascii="Arial" w:hAnsi="Arial"/>
                <w:b/>
                <w:bCs/>
                <w:sz w:val="16"/>
                <w:szCs w:val="16"/>
              </w:rPr>
              <w:t>PEDP-III/BHL/2014-15 /G1.054</w:t>
            </w:r>
          </w:p>
        </w:tc>
        <w:tc>
          <w:tcPr>
            <w:tcW w:w="2727" w:type="dxa"/>
            <w:gridSpan w:val="4"/>
          </w:tcPr>
          <w:p w:rsidR="00990B82" w:rsidRPr="000A403F" w:rsidRDefault="0037263D" w:rsidP="0037263D">
            <w:pPr>
              <w:ind w:right="-94"/>
              <w:rPr>
                <w:rFonts w:ascii="Arial" w:hAnsi="Arial"/>
                <w:b/>
                <w:bCs/>
                <w:sz w:val="16"/>
                <w:szCs w:val="16"/>
              </w:rPr>
            </w:pPr>
            <w:r w:rsidRPr="000A403F">
              <w:rPr>
                <w:rFonts w:ascii="Arial" w:hAnsi="Arial"/>
                <w:b/>
                <w:bCs/>
                <w:sz w:val="16"/>
                <w:szCs w:val="16"/>
              </w:rPr>
              <w:t xml:space="preserve">Supply of Need based furniture in 22 nos of Primary schools at Borhanuddin upazila, Dist: bhola. </w:t>
            </w:r>
          </w:p>
        </w:tc>
        <w:tc>
          <w:tcPr>
            <w:tcW w:w="1071" w:type="dxa"/>
            <w:vAlign w:val="center"/>
          </w:tcPr>
          <w:p w:rsidR="00990B82" w:rsidRPr="000A403F" w:rsidRDefault="00990B82" w:rsidP="00333B97">
            <w:pPr>
              <w:jc w:val="center"/>
              <w:rPr>
                <w:rFonts w:ascii="Arial" w:hAnsi="Arial"/>
                <w:sz w:val="16"/>
                <w:szCs w:val="16"/>
              </w:rPr>
            </w:pPr>
            <w:r w:rsidRPr="000A403F">
              <w:rPr>
                <w:rFonts w:ascii="Arial" w:hAnsi="Arial"/>
                <w:sz w:val="16"/>
                <w:szCs w:val="16"/>
              </w:rPr>
              <w:t>215000</w:t>
            </w:r>
            <w:r w:rsidR="0000455A" w:rsidRPr="000A403F">
              <w:rPr>
                <w:rFonts w:ascii="Arial" w:hAnsi="Arial"/>
                <w:sz w:val="16"/>
                <w:szCs w:val="16"/>
              </w:rPr>
              <w:t>.00</w:t>
            </w:r>
          </w:p>
        </w:tc>
        <w:tc>
          <w:tcPr>
            <w:tcW w:w="1125" w:type="dxa"/>
            <w:gridSpan w:val="2"/>
            <w:vAlign w:val="center"/>
          </w:tcPr>
          <w:p w:rsidR="00990B82" w:rsidRPr="000A403F" w:rsidRDefault="00990B82" w:rsidP="00C630ED">
            <w:pPr>
              <w:jc w:val="center"/>
              <w:rPr>
                <w:rFonts w:ascii="Arial" w:hAnsi="Arial"/>
                <w:sz w:val="16"/>
                <w:szCs w:val="16"/>
              </w:rPr>
            </w:pPr>
            <w:r w:rsidRPr="000A403F">
              <w:rPr>
                <w:rFonts w:ascii="Arial" w:hAnsi="Arial"/>
                <w:sz w:val="16"/>
                <w:szCs w:val="16"/>
              </w:rPr>
              <w:t>2000</w:t>
            </w:r>
            <w:r w:rsidR="0000455A" w:rsidRPr="000A403F">
              <w:rPr>
                <w:rFonts w:ascii="Arial" w:hAnsi="Arial"/>
                <w:sz w:val="16"/>
                <w:szCs w:val="16"/>
              </w:rPr>
              <w:t>.00</w:t>
            </w:r>
          </w:p>
        </w:tc>
        <w:tc>
          <w:tcPr>
            <w:tcW w:w="1026" w:type="dxa"/>
            <w:vAlign w:val="center"/>
          </w:tcPr>
          <w:p w:rsidR="00990B82" w:rsidRPr="000A403F" w:rsidRDefault="00990B82" w:rsidP="00C630ED">
            <w:pPr>
              <w:jc w:val="center"/>
              <w:rPr>
                <w:rFonts w:ascii="Arial" w:hAnsi="Arial"/>
                <w:sz w:val="16"/>
                <w:szCs w:val="16"/>
              </w:rPr>
            </w:pPr>
            <w:r w:rsidRPr="000A403F">
              <w:rPr>
                <w:rFonts w:ascii="Arial" w:hAnsi="Arial"/>
                <w:sz w:val="16"/>
                <w:szCs w:val="16"/>
              </w:rPr>
              <w:t>270 Days</w:t>
            </w:r>
          </w:p>
        </w:tc>
        <w:tc>
          <w:tcPr>
            <w:tcW w:w="810" w:type="dxa"/>
            <w:vAlign w:val="center"/>
          </w:tcPr>
          <w:p w:rsidR="00990B82" w:rsidRPr="000A403F" w:rsidRDefault="00990B82" w:rsidP="00C630ED">
            <w:pPr>
              <w:jc w:val="center"/>
              <w:rPr>
                <w:rFonts w:ascii="Arial" w:hAnsi="Arial"/>
                <w:sz w:val="16"/>
                <w:szCs w:val="16"/>
              </w:rPr>
            </w:pPr>
            <w:r w:rsidRPr="000A403F">
              <w:rPr>
                <w:rFonts w:ascii="Arial" w:hAnsi="Arial"/>
                <w:sz w:val="16"/>
                <w:szCs w:val="16"/>
              </w:rPr>
              <w:t>120 days</w:t>
            </w:r>
          </w:p>
        </w:tc>
        <w:tc>
          <w:tcPr>
            <w:tcW w:w="893" w:type="dxa"/>
            <w:vAlign w:val="center"/>
          </w:tcPr>
          <w:p w:rsidR="00990B82" w:rsidRPr="000A403F" w:rsidRDefault="00990B82" w:rsidP="001A27C5">
            <w:pPr>
              <w:ind w:left="-126" w:right="-97"/>
              <w:jc w:val="center"/>
              <w:rPr>
                <w:rFonts w:ascii="Arial" w:hAnsi="Arial"/>
                <w:sz w:val="14"/>
                <w:szCs w:val="16"/>
              </w:rPr>
            </w:pPr>
            <w:r w:rsidRPr="000A403F">
              <w:rPr>
                <w:rFonts w:ascii="Arial" w:hAnsi="Arial"/>
                <w:sz w:val="14"/>
                <w:szCs w:val="16"/>
              </w:rPr>
              <w:t>Borhanuddin</w:t>
            </w:r>
          </w:p>
        </w:tc>
      </w:tr>
      <w:tr w:rsidR="000012D8" w:rsidRPr="000A403F" w:rsidTr="00AC46D0">
        <w:tc>
          <w:tcPr>
            <w:tcW w:w="480" w:type="dxa"/>
            <w:vMerge/>
          </w:tcPr>
          <w:p w:rsidR="00990B82" w:rsidRPr="000A403F" w:rsidRDefault="00990B82" w:rsidP="005A4E5C">
            <w:pPr>
              <w:rPr>
                <w:rFonts w:ascii="Arial" w:hAnsi="Arial"/>
                <w:sz w:val="16"/>
                <w:szCs w:val="16"/>
              </w:rPr>
            </w:pPr>
          </w:p>
        </w:tc>
        <w:tc>
          <w:tcPr>
            <w:tcW w:w="510" w:type="dxa"/>
          </w:tcPr>
          <w:p w:rsidR="00990B82" w:rsidRPr="000A403F" w:rsidRDefault="00990B82" w:rsidP="00333B97">
            <w:pPr>
              <w:jc w:val="center"/>
              <w:rPr>
                <w:rFonts w:ascii="Arial" w:hAnsi="Arial"/>
                <w:b/>
                <w:bCs/>
                <w:sz w:val="16"/>
                <w:szCs w:val="16"/>
              </w:rPr>
            </w:pPr>
            <w:r w:rsidRPr="000A403F">
              <w:rPr>
                <w:rFonts w:ascii="Arial" w:hAnsi="Arial"/>
                <w:b/>
                <w:bCs/>
                <w:sz w:val="16"/>
                <w:szCs w:val="16"/>
              </w:rPr>
              <w:t>02</w:t>
            </w:r>
          </w:p>
        </w:tc>
        <w:tc>
          <w:tcPr>
            <w:tcW w:w="1791" w:type="dxa"/>
          </w:tcPr>
          <w:p w:rsidR="00990B82" w:rsidRPr="000A403F" w:rsidRDefault="00990B82" w:rsidP="00E12E65">
            <w:pPr>
              <w:rPr>
                <w:rFonts w:ascii="Arial" w:hAnsi="Arial"/>
                <w:b/>
                <w:bCs/>
                <w:sz w:val="16"/>
                <w:szCs w:val="16"/>
              </w:rPr>
            </w:pPr>
            <w:r w:rsidRPr="000A403F">
              <w:rPr>
                <w:rFonts w:ascii="Arial" w:hAnsi="Arial"/>
                <w:b/>
                <w:bCs/>
                <w:sz w:val="16"/>
                <w:szCs w:val="16"/>
              </w:rPr>
              <w:t>PEDP-III/BHL/2014-15 /G1.055</w:t>
            </w:r>
          </w:p>
        </w:tc>
        <w:tc>
          <w:tcPr>
            <w:tcW w:w="2727" w:type="dxa"/>
            <w:gridSpan w:val="4"/>
          </w:tcPr>
          <w:p w:rsidR="00990B82" w:rsidRPr="000A403F" w:rsidRDefault="000012D8" w:rsidP="00A50DC6">
            <w:pPr>
              <w:rPr>
                <w:rFonts w:ascii="Arial" w:hAnsi="Arial"/>
                <w:b/>
                <w:bCs/>
                <w:sz w:val="16"/>
                <w:szCs w:val="16"/>
              </w:rPr>
            </w:pPr>
            <w:r w:rsidRPr="000A403F">
              <w:rPr>
                <w:rFonts w:ascii="Arial" w:hAnsi="Arial"/>
                <w:b/>
                <w:bCs/>
                <w:sz w:val="16"/>
                <w:szCs w:val="16"/>
              </w:rPr>
              <w:t xml:space="preserve">Supply of Need based furniture in </w:t>
            </w:r>
            <w:r w:rsidR="00A50DC6" w:rsidRPr="000A403F">
              <w:rPr>
                <w:rFonts w:ascii="Arial" w:hAnsi="Arial"/>
                <w:b/>
                <w:bCs/>
                <w:sz w:val="16"/>
                <w:szCs w:val="16"/>
              </w:rPr>
              <w:t>16</w:t>
            </w:r>
            <w:r w:rsidRPr="000A403F">
              <w:rPr>
                <w:rFonts w:ascii="Arial" w:hAnsi="Arial"/>
                <w:b/>
                <w:bCs/>
                <w:sz w:val="16"/>
                <w:szCs w:val="16"/>
              </w:rPr>
              <w:t xml:space="preserve"> nos of Primary schools at </w:t>
            </w:r>
            <w:r w:rsidR="00A50DC6" w:rsidRPr="000A403F">
              <w:rPr>
                <w:rFonts w:ascii="Arial" w:hAnsi="Arial"/>
                <w:b/>
                <w:bCs/>
                <w:sz w:val="16"/>
                <w:szCs w:val="16"/>
              </w:rPr>
              <w:t>Charfession</w:t>
            </w:r>
            <w:r w:rsidRPr="000A403F">
              <w:rPr>
                <w:rFonts w:ascii="Arial" w:hAnsi="Arial"/>
                <w:b/>
                <w:bCs/>
                <w:sz w:val="16"/>
                <w:szCs w:val="16"/>
              </w:rPr>
              <w:t xml:space="preserve"> upazila, Dist: bhola.</w:t>
            </w:r>
          </w:p>
        </w:tc>
        <w:tc>
          <w:tcPr>
            <w:tcW w:w="1071" w:type="dxa"/>
            <w:vAlign w:val="center"/>
          </w:tcPr>
          <w:p w:rsidR="00990B82" w:rsidRPr="000A403F" w:rsidRDefault="00990B82" w:rsidP="00333B97">
            <w:pPr>
              <w:jc w:val="center"/>
              <w:rPr>
                <w:rFonts w:ascii="Arial" w:hAnsi="Arial"/>
                <w:sz w:val="16"/>
                <w:szCs w:val="16"/>
              </w:rPr>
            </w:pPr>
            <w:r w:rsidRPr="000A403F">
              <w:rPr>
                <w:rFonts w:ascii="Arial" w:hAnsi="Arial"/>
                <w:sz w:val="16"/>
                <w:szCs w:val="16"/>
              </w:rPr>
              <w:t>155000</w:t>
            </w:r>
            <w:r w:rsidR="0000455A" w:rsidRPr="000A403F">
              <w:rPr>
                <w:rFonts w:ascii="Arial" w:hAnsi="Arial"/>
                <w:sz w:val="16"/>
                <w:szCs w:val="16"/>
              </w:rPr>
              <w:t>.00</w:t>
            </w:r>
          </w:p>
        </w:tc>
        <w:tc>
          <w:tcPr>
            <w:tcW w:w="1125" w:type="dxa"/>
            <w:gridSpan w:val="2"/>
            <w:vAlign w:val="center"/>
          </w:tcPr>
          <w:p w:rsidR="00990B82" w:rsidRPr="000A403F" w:rsidRDefault="00990B82" w:rsidP="00C630ED">
            <w:pPr>
              <w:jc w:val="center"/>
              <w:rPr>
                <w:rFonts w:ascii="Arial" w:hAnsi="Arial"/>
                <w:sz w:val="16"/>
                <w:szCs w:val="16"/>
              </w:rPr>
            </w:pPr>
            <w:r w:rsidRPr="000A403F">
              <w:rPr>
                <w:rFonts w:ascii="Arial" w:hAnsi="Arial"/>
                <w:sz w:val="16"/>
                <w:szCs w:val="16"/>
              </w:rPr>
              <w:t>2000</w:t>
            </w:r>
            <w:r w:rsidR="0000455A" w:rsidRPr="000A403F">
              <w:rPr>
                <w:rFonts w:ascii="Arial" w:hAnsi="Arial"/>
                <w:sz w:val="16"/>
                <w:szCs w:val="16"/>
              </w:rPr>
              <w:t>.00</w:t>
            </w:r>
          </w:p>
        </w:tc>
        <w:tc>
          <w:tcPr>
            <w:tcW w:w="1026" w:type="dxa"/>
            <w:vAlign w:val="center"/>
          </w:tcPr>
          <w:p w:rsidR="00990B82" w:rsidRPr="000A403F" w:rsidRDefault="00990B82" w:rsidP="00C630ED">
            <w:pPr>
              <w:jc w:val="center"/>
              <w:rPr>
                <w:rFonts w:ascii="Arial" w:hAnsi="Arial"/>
                <w:sz w:val="16"/>
                <w:szCs w:val="16"/>
              </w:rPr>
            </w:pPr>
            <w:r w:rsidRPr="000A403F">
              <w:rPr>
                <w:rFonts w:ascii="Arial" w:hAnsi="Arial"/>
                <w:sz w:val="16"/>
                <w:szCs w:val="16"/>
              </w:rPr>
              <w:t>270 Days</w:t>
            </w:r>
          </w:p>
        </w:tc>
        <w:tc>
          <w:tcPr>
            <w:tcW w:w="810" w:type="dxa"/>
            <w:vAlign w:val="center"/>
          </w:tcPr>
          <w:p w:rsidR="00990B82" w:rsidRPr="000A403F" w:rsidRDefault="003638A0" w:rsidP="00C630ED">
            <w:pPr>
              <w:jc w:val="center"/>
              <w:rPr>
                <w:rFonts w:ascii="Arial" w:hAnsi="Arial"/>
                <w:sz w:val="16"/>
                <w:szCs w:val="16"/>
              </w:rPr>
            </w:pPr>
            <w:r w:rsidRPr="000A403F">
              <w:rPr>
                <w:rFonts w:ascii="Arial" w:hAnsi="Arial"/>
                <w:sz w:val="16"/>
                <w:szCs w:val="16"/>
              </w:rPr>
              <w:t>120 days</w:t>
            </w:r>
          </w:p>
        </w:tc>
        <w:tc>
          <w:tcPr>
            <w:tcW w:w="893" w:type="dxa"/>
            <w:vAlign w:val="center"/>
          </w:tcPr>
          <w:p w:rsidR="00990B82" w:rsidRPr="000A403F" w:rsidRDefault="00990B82" w:rsidP="001A27C5">
            <w:pPr>
              <w:ind w:left="-126" w:right="-97"/>
              <w:jc w:val="center"/>
              <w:rPr>
                <w:rFonts w:ascii="Arial" w:hAnsi="Arial"/>
                <w:sz w:val="14"/>
                <w:szCs w:val="16"/>
              </w:rPr>
            </w:pPr>
            <w:r w:rsidRPr="000A403F">
              <w:rPr>
                <w:rFonts w:ascii="Arial" w:hAnsi="Arial"/>
                <w:sz w:val="14"/>
                <w:szCs w:val="16"/>
              </w:rPr>
              <w:t>Charfession</w:t>
            </w:r>
          </w:p>
        </w:tc>
      </w:tr>
      <w:tr w:rsidR="000012D8" w:rsidRPr="000A403F" w:rsidTr="00AC46D0">
        <w:tc>
          <w:tcPr>
            <w:tcW w:w="480" w:type="dxa"/>
            <w:vMerge/>
          </w:tcPr>
          <w:p w:rsidR="00990B82" w:rsidRPr="000A403F" w:rsidRDefault="00990B82" w:rsidP="005A4E5C">
            <w:pPr>
              <w:rPr>
                <w:rFonts w:ascii="Arial" w:hAnsi="Arial"/>
                <w:sz w:val="16"/>
                <w:szCs w:val="16"/>
              </w:rPr>
            </w:pPr>
          </w:p>
        </w:tc>
        <w:tc>
          <w:tcPr>
            <w:tcW w:w="510" w:type="dxa"/>
          </w:tcPr>
          <w:p w:rsidR="00990B82" w:rsidRPr="000A403F" w:rsidRDefault="00990B82" w:rsidP="00333B97">
            <w:pPr>
              <w:jc w:val="center"/>
              <w:rPr>
                <w:rFonts w:ascii="Arial" w:hAnsi="Arial"/>
                <w:b/>
                <w:bCs/>
                <w:sz w:val="16"/>
                <w:szCs w:val="16"/>
              </w:rPr>
            </w:pPr>
            <w:r w:rsidRPr="000A403F">
              <w:rPr>
                <w:rFonts w:ascii="Arial" w:hAnsi="Arial"/>
                <w:b/>
                <w:bCs/>
                <w:sz w:val="16"/>
                <w:szCs w:val="16"/>
              </w:rPr>
              <w:t>03</w:t>
            </w:r>
          </w:p>
        </w:tc>
        <w:tc>
          <w:tcPr>
            <w:tcW w:w="1791" w:type="dxa"/>
          </w:tcPr>
          <w:p w:rsidR="00990B82" w:rsidRPr="000A403F" w:rsidRDefault="00990B82" w:rsidP="00E12E65">
            <w:pPr>
              <w:rPr>
                <w:rFonts w:ascii="Arial" w:hAnsi="Arial"/>
                <w:b/>
                <w:bCs/>
                <w:sz w:val="16"/>
                <w:szCs w:val="16"/>
              </w:rPr>
            </w:pPr>
            <w:r w:rsidRPr="000A403F">
              <w:rPr>
                <w:rFonts w:ascii="Arial" w:hAnsi="Arial"/>
                <w:b/>
                <w:bCs/>
                <w:sz w:val="16"/>
                <w:szCs w:val="16"/>
              </w:rPr>
              <w:t>PEDP-III/BHL/2014-15 /G1.059</w:t>
            </w:r>
          </w:p>
        </w:tc>
        <w:tc>
          <w:tcPr>
            <w:tcW w:w="2727" w:type="dxa"/>
            <w:gridSpan w:val="4"/>
          </w:tcPr>
          <w:p w:rsidR="00990B82" w:rsidRPr="000A403F" w:rsidRDefault="000012D8" w:rsidP="00A50DC6">
            <w:pPr>
              <w:rPr>
                <w:rFonts w:ascii="Arial" w:hAnsi="Arial"/>
                <w:b/>
                <w:bCs/>
                <w:sz w:val="16"/>
                <w:szCs w:val="16"/>
              </w:rPr>
            </w:pPr>
            <w:r w:rsidRPr="000A403F">
              <w:rPr>
                <w:rFonts w:ascii="Arial" w:hAnsi="Arial"/>
                <w:b/>
                <w:bCs/>
                <w:sz w:val="16"/>
                <w:szCs w:val="16"/>
              </w:rPr>
              <w:t xml:space="preserve">Supply of Need based furniture in </w:t>
            </w:r>
            <w:r w:rsidR="00A50DC6" w:rsidRPr="000A403F">
              <w:rPr>
                <w:rFonts w:ascii="Arial" w:hAnsi="Arial"/>
                <w:b/>
                <w:bCs/>
                <w:sz w:val="16"/>
                <w:szCs w:val="16"/>
              </w:rPr>
              <w:t>15</w:t>
            </w:r>
            <w:r w:rsidRPr="000A403F">
              <w:rPr>
                <w:rFonts w:ascii="Arial" w:hAnsi="Arial"/>
                <w:b/>
                <w:bCs/>
                <w:sz w:val="16"/>
                <w:szCs w:val="16"/>
              </w:rPr>
              <w:t xml:space="preserve"> nos of Primary schools at </w:t>
            </w:r>
            <w:r w:rsidR="00A50DC6" w:rsidRPr="000A403F">
              <w:rPr>
                <w:rFonts w:ascii="Arial" w:hAnsi="Arial"/>
                <w:b/>
                <w:bCs/>
                <w:sz w:val="16"/>
                <w:szCs w:val="16"/>
              </w:rPr>
              <w:t>Lalmohan</w:t>
            </w:r>
            <w:r w:rsidRPr="000A403F">
              <w:rPr>
                <w:rFonts w:ascii="Arial" w:hAnsi="Arial"/>
                <w:b/>
                <w:bCs/>
                <w:sz w:val="16"/>
                <w:szCs w:val="16"/>
              </w:rPr>
              <w:t xml:space="preserve"> upazila, Dist: bhola.</w:t>
            </w:r>
          </w:p>
        </w:tc>
        <w:tc>
          <w:tcPr>
            <w:tcW w:w="1071" w:type="dxa"/>
            <w:vAlign w:val="center"/>
          </w:tcPr>
          <w:p w:rsidR="00990B82" w:rsidRPr="000A403F" w:rsidRDefault="00990B82" w:rsidP="00333B97">
            <w:pPr>
              <w:jc w:val="center"/>
              <w:rPr>
                <w:rFonts w:ascii="Arial" w:hAnsi="Arial"/>
                <w:sz w:val="16"/>
                <w:szCs w:val="16"/>
              </w:rPr>
            </w:pPr>
            <w:r w:rsidRPr="000A403F">
              <w:rPr>
                <w:rFonts w:ascii="Arial" w:hAnsi="Arial"/>
                <w:sz w:val="16"/>
                <w:szCs w:val="16"/>
              </w:rPr>
              <w:t>144000</w:t>
            </w:r>
            <w:r w:rsidR="0000455A" w:rsidRPr="000A403F">
              <w:rPr>
                <w:rFonts w:ascii="Arial" w:hAnsi="Arial"/>
                <w:sz w:val="16"/>
                <w:szCs w:val="16"/>
              </w:rPr>
              <w:t>.00</w:t>
            </w:r>
          </w:p>
        </w:tc>
        <w:tc>
          <w:tcPr>
            <w:tcW w:w="1125" w:type="dxa"/>
            <w:gridSpan w:val="2"/>
            <w:tcBorders>
              <w:bottom w:val="single" w:sz="4" w:space="0" w:color="auto"/>
            </w:tcBorders>
            <w:vAlign w:val="center"/>
          </w:tcPr>
          <w:p w:rsidR="00990B82" w:rsidRPr="000A403F" w:rsidRDefault="00990B82" w:rsidP="00C630ED">
            <w:pPr>
              <w:jc w:val="center"/>
              <w:rPr>
                <w:rFonts w:ascii="Arial" w:hAnsi="Arial"/>
                <w:sz w:val="16"/>
                <w:szCs w:val="16"/>
              </w:rPr>
            </w:pPr>
            <w:r w:rsidRPr="000A403F">
              <w:rPr>
                <w:rFonts w:ascii="Arial" w:hAnsi="Arial"/>
                <w:sz w:val="16"/>
                <w:szCs w:val="16"/>
              </w:rPr>
              <w:t>2000</w:t>
            </w:r>
            <w:r w:rsidR="0000455A" w:rsidRPr="000A403F">
              <w:rPr>
                <w:rFonts w:ascii="Arial" w:hAnsi="Arial"/>
                <w:sz w:val="16"/>
                <w:szCs w:val="16"/>
              </w:rPr>
              <w:t>.00</w:t>
            </w:r>
          </w:p>
        </w:tc>
        <w:tc>
          <w:tcPr>
            <w:tcW w:w="1026" w:type="dxa"/>
            <w:tcBorders>
              <w:bottom w:val="single" w:sz="4" w:space="0" w:color="auto"/>
            </w:tcBorders>
            <w:vAlign w:val="center"/>
          </w:tcPr>
          <w:p w:rsidR="00990B82" w:rsidRPr="000A403F" w:rsidRDefault="00990B82" w:rsidP="00C630ED">
            <w:pPr>
              <w:jc w:val="center"/>
              <w:rPr>
                <w:rFonts w:ascii="Arial" w:hAnsi="Arial"/>
                <w:sz w:val="16"/>
                <w:szCs w:val="16"/>
              </w:rPr>
            </w:pPr>
            <w:r w:rsidRPr="000A403F">
              <w:rPr>
                <w:rFonts w:ascii="Arial" w:hAnsi="Arial"/>
                <w:sz w:val="16"/>
                <w:szCs w:val="16"/>
              </w:rPr>
              <w:t>270 Days</w:t>
            </w:r>
          </w:p>
        </w:tc>
        <w:tc>
          <w:tcPr>
            <w:tcW w:w="810" w:type="dxa"/>
            <w:tcBorders>
              <w:bottom w:val="single" w:sz="4" w:space="0" w:color="auto"/>
            </w:tcBorders>
            <w:vAlign w:val="center"/>
          </w:tcPr>
          <w:p w:rsidR="00990B82" w:rsidRPr="000A403F" w:rsidRDefault="003638A0" w:rsidP="00C630ED">
            <w:pPr>
              <w:jc w:val="center"/>
              <w:rPr>
                <w:rFonts w:ascii="Arial" w:hAnsi="Arial"/>
                <w:sz w:val="16"/>
                <w:szCs w:val="16"/>
              </w:rPr>
            </w:pPr>
            <w:r w:rsidRPr="000A403F">
              <w:rPr>
                <w:rFonts w:ascii="Arial" w:hAnsi="Arial"/>
                <w:sz w:val="16"/>
                <w:szCs w:val="16"/>
              </w:rPr>
              <w:t>120 days</w:t>
            </w:r>
          </w:p>
        </w:tc>
        <w:tc>
          <w:tcPr>
            <w:tcW w:w="893" w:type="dxa"/>
            <w:tcBorders>
              <w:bottom w:val="single" w:sz="4" w:space="0" w:color="auto"/>
            </w:tcBorders>
            <w:vAlign w:val="center"/>
          </w:tcPr>
          <w:p w:rsidR="00990B82" w:rsidRPr="000A403F" w:rsidRDefault="00990B82" w:rsidP="001A27C5">
            <w:pPr>
              <w:ind w:left="-126" w:right="-97"/>
              <w:jc w:val="center"/>
              <w:rPr>
                <w:rFonts w:ascii="Arial" w:hAnsi="Arial"/>
                <w:sz w:val="14"/>
                <w:szCs w:val="16"/>
              </w:rPr>
            </w:pPr>
            <w:r w:rsidRPr="000A403F">
              <w:rPr>
                <w:rFonts w:ascii="Arial" w:hAnsi="Arial"/>
                <w:sz w:val="14"/>
                <w:szCs w:val="16"/>
              </w:rPr>
              <w:t>Lalmohan</w:t>
            </w:r>
          </w:p>
        </w:tc>
      </w:tr>
      <w:tr w:rsidR="00990B82" w:rsidRPr="000A403F" w:rsidTr="001A27C5">
        <w:tc>
          <w:tcPr>
            <w:tcW w:w="480" w:type="dxa"/>
          </w:tcPr>
          <w:p w:rsidR="00990B82" w:rsidRPr="000A403F" w:rsidRDefault="00990B82" w:rsidP="005A4E5C">
            <w:pPr>
              <w:rPr>
                <w:rFonts w:ascii="Arial" w:hAnsi="Arial"/>
                <w:sz w:val="16"/>
                <w:szCs w:val="16"/>
              </w:rPr>
            </w:pPr>
            <w:r w:rsidRPr="000A403F">
              <w:rPr>
                <w:rFonts w:ascii="Arial" w:hAnsi="Arial"/>
                <w:sz w:val="16"/>
                <w:szCs w:val="16"/>
              </w:rPr>
              <w:t>23.</w:t>
            </w:r>
          </w:p>
        </w:tc>
        <w:tc>
          <w:tcPr>
            <w:tcW w:w="6099" w:type="dxa"/>
            <w:gridSpan w:val="7"/>
          </w:tcPr>
          <w:p w:rsidR="00990B82" w:rsidRPr="000A403F" w:rsidRDefault="00990B82" w:rsidP="005A4E5C">
            <w:pPr>
              <w:rPr>
                <w:rFonts w:ascii="Arial" w:hAnsi="Arial"/>
                <w:sz w:val="16"/>
                <w:szCs w:val="16"/>
              </w:rPr>
            </w:pPr>
            <w:r w:rsidRPr="000A403F">
              <w:rPr>
                <w:rFonts w:ascii="Arial" w:hAnsi="Arial"/>
                <w:sz w:val="16"/>
                <w:szCs w:val="16"/>
              </w:rPr>
              <w:t xml:space="preserve">Brief Description of Related Services : </w:t>
            </w:r>
          </w:p>
        </w:tc>
        <w:tc>
          <w:tcPr>
            <w:tcW w:w="1125" w:type="dxa"/>
            <w:gridSpan w:val="2"/>
            <w:tcBorders>
              <w:right w:val="nil"/>
            </w:tcBorders>
          </w:tcPr>
          <w:p w:rsidR="00990B82" w:rsidRPr="000A403F" w:rsidRDefault="00990B82" w:rsidP="005A4E5C">
            <w:pPr>
              <w:rPr>
                <w:rFonts w:ascii="Arial" w:hAnsi="Arial"/>
                <w:sz w:val="16"/>
                <w:szCs w:val="16"/>
              </w:rPr>
            </w:pPr>
            <w:r w:rsidRPr="000A403F">
              <w:rPr>
                <w:rFonts w:ascii="Arial" w:hAnsi="Arial"/>
                <w:sz w:val="16"/>
                <w:szCs w:val="16"/>
              </w:rPr>
              <w:t>None</w:t>
            </w:r>
          </w:p>
        </w:tc>
        <w:tc>
          <w:tcPr>
            <w:tcW w:w="1026" w:type="dxa"/>
            <w:tcBorders>
              <w:left w:val="nil"/>
              <w:right w:val="nil"/>
            </w:tcBorders>
          </w:tcPr>
          <w:p w:rsidR="00990B82" w:rsidRPr="000A403F" w:rsidRDefault="00990B82" w:rsidP="005A4E5C">
            <w:pPr>
              <w:rPr>
                <w:rFonts w:ascii="Arial" w:hAnsi="Arial"/>
                <w:sz w:val="16"/>
                <w:szCs w:val="16"/>
              </w:rPr>
            </w:pPr>
          </w:p>
        </w:tc>
        <w:tc>
          <w:tcPr>
            <w:tcW w:w="1703" w:type="dxa"/>
            <w:gridSpan w:val="2"/>
            <w:tcBorders>
              <w:left w:val="nil"/>
            </w:tcBorders>
          </w:tcPr>
          <w:p w:rsidR="00990B82" w:rsidRPr="000A403F" w:rsidRDefault="00990B82" w:rsidP="005A4E5C">
            <w:pPr>
              <w:rPr>
                <w:rFonts w:ascii="Arial" w:hAnsi="Arial"/>
                <w:sz w:val="16"/>
                <w:szCs w:val="16"/>
              </w:rPr>
            </w:pPr>
          </w:p>
        </w:tc>
      </w:tr>
      <w:tr w:rsidR="00990B82" w:rsidRPr="000A403F" w:rsidTr="001A27C5">
        <w:tc>
          <w:tcPr>
            <w:tcW w:w="480" w:type="dxa"/>
          </w:tcPr>
          <w:p w:rsidR="00990B82" w:rsidRPr="000A403F" w:rsidRDefault="00990B82" w:rsidP="00082D5B">
            <w:pPr>
              <w:rPr>
                <w:rFonts w:ascii="Arial" w:hAnsi="Arial"/>
                <w:sz w:val="16"/>
                <w:szCs w:val="16"/>
              </w:rPr>
            </w:pPr>
            <w:r w:rsidRPr="000A403F">
              <w:rPr>
                <w:rFonts w:ascii="Arial" w:hAnsi="Arial"/>
                <w:sz w:val="16"/>
                <w:szCs w:val="16"/>
              </w:rPr>
              <w:t>24.</w:t>
            </w:r>
          </w:p>
        </w:tc>
        <w:tc>
          <w:tcPr>
            <w:tcW w:w="2559" w:type="dxa"/>
            <w:gridSpan w:val="3"/>
          </w:tcPr>
          <w:p w:rsidR="00990B82" w:rsidRPr="000A403F" w:rsidRDefault="00990B82" w:rsidP="005A4E5C">
            <w:pPr>
              <w:rPr>
                <w:rFonts w:ascii="Arial" w:hAnsi="Arial"/>
                <w:sz w:val="16"/>
                <w:szCs w:val="16"/>
              </w:rPr>
            </w:pPr>
            <w:r w:rsidRPr="000A403F">
              <w:rPr>
                <w:rFonts w:ascii="Arial" w:hAnsi="Arial"/>
                <w:sz w:val="16"/>
                <w:szCs w:val="16"/>
              </w:rPr>
              <w:t>Name of Official Inviting Tender:</w:t>
            </w:r>
          </w:p>
        </w:tc>
        <w:tc>
          <w:tcPr>
            <w:tcW w:w="3540" w:type="dxa"/>
            <w:gridSpan w:val="4"/>
          </w:tcPr>
          <w:p w:rsidR="00990B82" w:rsidRPr="000A403F" w:rsidRDefault="00990B82" w:rsidP="001740DE">
            <w:pPr>
              <w:rPr>
                <w:rFonts w:ascii="Arial" w:hAnsi="Arial"/>
                <w:sz w:val="16"/>
                <w:szCs w:val="16"/>
              </w:rPr>
            </w:pPr>
            <w:r w:rsidRPr="000A403F">
              <w:rPr>
                <w:rFonts w:ascii="Arial" w:hAnsi="Arial"/>
                <w:sz w:val="16"/>
                <w:szCs w:val="16"/>
              </w:rPr>
              <w:t>Mr. S.M. Akbar Hossain</w:t>
            </w:r>
          </w:p>
        </w:tc>
        <w:tc>
          <w:tcPr>
            <w:tcW w:w="1125" w:type="dxa"/>
            <w:gridSpan w:val="2"/>
          </w:tcPr>
          <w:p w:rsidR="00990B82" w:rsidRPr="000A403F" w:rsidRDefault="00990B82" w:rsidP="005A4E5C">
            <w:pPr>
              <w:rPr>
                <w:rFonts w:ascii="Arial" w:hAnsi="Arial"/>
                <w:sz w:val="16"/>
                <w:szCs w:val="16"/>
              </w:rPr>
            </w:pPr>
          </w:p>
        </w:tc>
        <w:tc>
          <w:tcPr>
            <w:tcW w:w="1026" w:type="dxa"/>
          </w:tcPr>
          <w:p w:rsidR="00990B82" w:rsidRPr="000A403F" w:rsidRDefault="00990B82" w:rsidP="005A4E5C">
            <w:pPr>
              <w:rPr>
                <w:rFonts w:ascii="Arial" w:hAnsi="Arial"/>
                <w:sz w:val="16"/>
                <w:szCs w:val="16"/>
              </w:rPr>
            </w:pPr>
          </w:p>
        </w:tc>
        <w:tc>
          <w:tcPr>
            <w:tcW w:w="1703" w:type="dxa"/>
            <w:gridSpan w:val="2"/>
          </w:tcPr>
          <w:p w:rsidR="00990B82" w:rsidRPr="000A403F" w:rsidRDefault="00990B82" w:rsidP="005A4E5C">
            <w:pPr>
              <w:rPr>
                <w:rFonts w:ascii="Arial" w:hAnsi="Arial"/>
                <w:sz w:val="16"/>
                <w:szCs w:val="16"/>
              </w:rPr>
            </w:pPr>
          </w:p>
        </w:tc>
      </w:tr>
      <w:tr w:rsidR="00990B82" w:rsidRPr="000A403F" w:rsidTr="00990B82">
        <w:tc>
          <w:tcPr>
            <w:tcW w:w="480" w:type="dxa"/>
          </w:tcPr>
          <w:p w:rsidR="00990B82" w:rsidRPr="000A403F" w:rsidRDefault="00990B82" w:rsidP="00082D5B">
            <w:pPr>
              <w:rPr>
                <w:rFonts w:ascii="Arial" w:hAnsi="Arial"/>
                <w:sz w:val="16"/>
                <w:szCs w:val="16"/>
              </w:rPr>
            </w:pPr>
            <w:r w:rsidRPr="000A403F">
              <w:rPr>
                <w:rFonts w:ascii="Arial" w:hAnsi="Arial"/>
                <w:sz w:val="16"/>
                <w:szCs w:val="16"/>
              </w:rPr>
              <w:t>25.</w:t>
            </w:r>
          </w:p>
        </w:tc>
        <w:tc>
          <w:tcPr>
            <w:tcW w:w="2559" w:type="dxa"/>
            <w:gridSpan w:val="3"/>
          </w:tcPr>
          <w:p w:rsidR="00990B82" w:rsidRPr="000A403F" w:rsidRDefault="00990B82" w:rsidP="005A4E5C">
            <w:pPr>
              <w:rPr>
                <w:rFonts w:ascii="Arial" w:hAnsi="Arial"/>
                <w:sz w:val="16"/>
                <w:szCs w:val="16"/>
              </w:rPr>
            </w:pPr>
            <w:r w:rsidRPr="000A403F">
              <w:rPr>
                <w:rFonts w:ascii="Arial" w:hAnsi="Arial"/>
                <w:sz w:val="16"/>
                <w:szCs w:val="16"/>
              </w:rPr>
              <w:t xml:space="preserve">Designation of Official Inviting Tender : </w:t>
            </w:r>
          </w:p>
        </w:tc>
        <w:tc>
          <w:tcPr>
            <w:tcW w:w="7394" w:type="dxa"/>
            <w:gridSpan w:val="9"/>
          </w:tcPr>
          <w:p w:rsidR="00990B82" w:rsidRPr="000A403F" w:rsidRDefault="00990B82" w:rsidP="00C63B12">
            <w:pPr>
              <w:rPr>
                <w:rFonts w:ascii="Arial" w:hAnsi="Arial"/>
                <w:sz w:val="16"/>
                <w:szCs w:val="16"/>
              </w:rPr>
            </w:pPr>
            <w:r w:rsidRPr="000A403F">
              <w:rPr>
                <w:rFonts w:ascii="Arial" w:hAnsi="Arial"/>
                <w:sz w:val="16"/>
                <w:szCs w:val="16"/>
              </w:rPr>
              <w:t>Executive Engineer, LGED, District : Bhola</w:t>
            </w:r>
          </w:p>
        </w:tc>
      </w:tr>
      <w:tr w:rsidR="00990B82" w:rsidRPr="000A403F" w:rsidTr="00990B82">
        <w:tc>
          <w:tcPr>
            <w:tcW w:w="480" w:type="dxa"/>
          </w:tcPr>
          <w:p w:rsidR="00990B82" w:rsidRPr="000A403F" w:rsidRDefault="00990B82" w:rsidP="00082D5B">
            <w:pPr>
              <w:rPr>
                <w:rFonts w:ascii="Arial" w:hAnsi="Arial"/>
                <w:sz w:val="16"/>
                <w:szCs w:val="16"/>
              </w:rPr>
            </w:pPr>
            <w:r w:rsidRPr="000A403F">
              <w:rPr>
                <w:rFonts w:ascii="Arial" w:hAnsi="Arial"/>
                <w:sz w:val="16"/>
                <w:szCs w:val="16"/>
              </w:rPr>
              <w:t>26.</w:t>
            </w:r>
          </w:p>
        </w:tc>
        <w:tc>
          <w:tcPr>
            <w:tcW w:w="2559" w:type="dxa"/>
            <w:gridSpan w:val="3"/>
          </w:tcPr>
          <w:p w:rsidR="00990B82" w:rsidRPr="000A403F" w:rsidRDefault="00990B82" w:rsidP="000E4608">
            <w:pPr>
              <w:ind w:right="-93"/>
              <w:rPr>
                <w:rFonts w:ascii="Arial" w:hAnsi="Arial"/>
                <w:sz w:val="16"/>
                <w:szCs w:val="16"/>
              </w:rPr>
            </w:pPr>
            <w:r w:rsidRPr="000A403F">
              <w:rPr>
                <w:rFonts w:ascii="Arial" w:hAnsi="Arial"/>
                <w:sz w:val="16"/>
                <w:szCs w:val="16"/>
              </w:rPr>
              <w:t xml:space="preserve">Address of Official Inviting Tender : </w:t>
            </w:r>
          </w:p>
        </w:tc>
        <w:tc>
          <w:tcPr>
            <w:tcW w:w="7394" w:type="dxa"/>
            <w:gridSpan w:val="9"/>
          </w:tcPr>
          <w:p w:rsidR="00990B82" w:rsidRPr="000A403F" w:rsidRDefault="00990B82" w:rsidP="009B6244">
            <w:pPr>
              <w:rPr>
                <w:rFonts w:ascii="Arial" w:hAnsi="Arial"/>
                <w:sz w:val="16"/>
                <w:szCs w:val="16"/>
              </w:rPr>
            </w:pPr>
            <w:r w:rsidRPr="000A403F">
              <w:rPr>
                <w:rFonts w:ascii="Arial" w:hAnsi="Arial"/>
                <w:sz w:val="16"/>
                <w:szCs w:val="16"/>
              </w:rPr>
              <w:t>Office of The Executive Engineer, LGED, District : Bhola</w:t>
            </w:r>
          </w:p>
        </w:tc>
      </w:tr>
      <w:tr w:rsidR="00990B82" w:rsidRPr="000A403F" w:rsidTr="00990B82">
        <w:tc>
          <w:tcPr>
            <w:tcW w:w="480" w:type="dxa"/>
            <w:vMerge w:val="restart"/>
          </w:tcPr>
          <w:p w:rsidR="00990B82" w:rsidRPr="000A403F" w:rsidRDefault="00990B82" w:rsidP="00082D5B">
            <w:pPr>
              <w:rPr>
                <w:rFonts w:ascii="Arial" w:hAnsi="Arial"/>
                <w:sz w:val="16"/>
                <w:szCs w:val="16"/>
              </w:rPr>
            </w:pPr>
            <w:r w:rsidRPr="000A403F">
              <w:rPr>
                <w:rFonts w:ascii="Arial" w:hAnsi="Arial"/>
                <w:sz w:val="16"/>
                <w:szCs w:val="16"/>
              </w:rPr>
              <w:t>27.</w:t>
            </w:r>
          </w:p>
        </w:tc>
        <w:tc>
          <w:tcPr>
            <w:tcW w:w="2559" w:type="dxa"/>
            <w:gridSpan w:val="3"/>
          </w:tcPr>
          <w:p w:rsidR="00990B82" w:rsidRPr="000A403F" w:rsidRDefault="00990B82" w:rsidP="005A4E5C">
            <w:pPr>
              <w:rPr>
                <w:rFonts w:ascii="Arial" w:hAnsi="Arial"/>
                <w:sz w:val="16"/>
                <w:szCs w:val="16"/>
              </w:rPr>
            </w:pPr>
            <w:r w:rsidRPr="000A403F">
              <w:rPr>
                <w:rFonts w:ascii="Arial" w:hAnsi="Arial"/>
                <w:sz w:val="16"/>
                <w:szCs w:val="16"/>
              </w:rPr>
              <w:t xml:space="preserve">Contact Detail of Official Inviting Tender : </w:t>
            </w:r>
          </w:p>
        </w:tc>
        <w:tc>
          <w:tcPr>
            <w:tcW w:w="7394" w:type="dxa"/>
            <w:gridSpan w:val="9"/>
          </w:tcPr>
          <w:p w:rsidR="00990B82" w:rsidRPr="000A403F" w:rsidRDefault="00990B82" w:rsidP="003412FA">
            <w:pPr>
              <w:rPr>
                <w:rFonts w:ascii="Arial" w:hAnsi="Arial"/>
                <w:sz w:val="16"/>
                <w:szCs w:val="16"/>
              </w:rPr>
            </w:pPr>
            <w:r w:rsidRPr="000A403F">
              <w:rPr>
                <w:rFonts w:ascii="Arial" w:hAnsi="Arial"/>
                <w:sz w:val="16"/>
                <w:szCs w:val="16"/>
              </w:rPr>
              <w:t>Office of The Executive Engineer, LGED, District : Bhola</w:t>
            </w:r>
          </w:p>
        </w:tc>
      </w:tr>
      <w:tr w:rsidR="00990B82" w:rsidRPr="000A403F" w:rsidTr="00990B82">
        <w:tc>
          <w:tcPr>
            <w:tcW w:w="480" w:type="dxa"/>
            <w:vMerge/>
          </w:tcPr>
          <w:p w:rsidR="00990B82" w:rsidRPr="000A403F" w:rsidRDefault="00990B82" w:rsidP="005A4E5C">
            <w:pPr>
              <w:rPr>
                <w:rFonts w:ascii="Arial" w:hAnsi="Arial"/>
                <w:sz w:val="16"/>
                <w:szCs w:val="16"/>
              </w:rPr>
            </w:pPr>
          </w:p>
        </w:tc>
        <w:tc>
          <w:tcPr>
            <w:tcW w:w="2559" w:type="dxa"/>
            <w:gridSpan w:val="3"/>
          </w:tcPr>
          <w:p w:rsidR="00990B82" w:rsidRPr="000A403F" w:rsidRDefault="00990B82" w:rsidP="000E4608">
            <w:pPr>
              <w:rPr>
                <w:rFonts w:ascii="Arial" w:hAnsi="Arial"/>
                <w:sz w:val="16"/>
                <w:szCs w:val="16"/>
              </w:rPr>
            </w:pPr>
            <w:r w:rsidRPr="000A403F">
              <w:rPr>
                <w:rFonts w:ascii="Arial" w:hAnsi="Arial"/>
                <w:b/>
                <w:bCs/>
                <w:w w:val="90"/>
                <w:sz w:val="16"/>
                <w:szCs w:val="16"/>
              </w:rPr>
              <w:t>Email :</w:t>
            </w:r>
            <w:r w:rsidRPr="000A403F">
              <w:rPr>
                <w:rFonts w:ascii="Arial" w:hAnsi="Arial"/>
                <w:sz w:val="16"/>
                <w:szCs w:val="16"/>
              </w:rPr>
              <w:t xml:space="preserve"> </w:t>
            </w:r>
            <w:hyperlink r:id="rId7" w:history="1">
              <w:r w:rsidRPr="000A403F">
                <w:rPr>
                  <w:rStyle w:val="Hyperlink"/>
                  <w:rFonts w:ascii="Arial" w:hAnsi="Arial" w:cs="Arial"/>
                  <w:color w:val="auto"/>
                  <w:sz w:val="16"/>
                  <w:szCs w:val="16"/>
                </w:rPr>
                <w:t>xen.bhola@lged.gov.bd</w:t>
              </w:r>
            </w:hyperlink>
            <w:r w:rsidRPr="000A403F">
              <w:rPr>
                <w:rFonts w:ascii="Arial" w:hAnsi="Arial" w:cs="Arial"/>
                <w:sz w:val="16"/>
                <w:szCs w:val="16"/>
              </w:rPr>
              <w:t xml:space="preserve"> </w:t>
            </w:r>
          </w:p>
        </w:tc>
        <w:tc>
          <w:tcPr>
            <w:tcW w:w="7394" w:type="dxa"/>
            <w:gridSpan w:val="9"/>
          </w:tcPr>
          <w:p w:rsidR="00990B82" w:rsidRPr="000A403F" w:rsidRDefault="00990B82" w:rsidP="0096285A">
            <w:pPr>
              <w:rPr>
                <w:rFonts w:ascii="Arial" w:hAnsi="Arial"/>
                <w:sz w:val="16"/>
                <w:szCs w:val="16"/>
              </w:rPr>
            </w:pPr>
            <w:r w:rsidRPr="000A403F">
              <w:rPr>
                <w:rFonts w:ascii="Arial" w:hAnsi="Arial"/>
                <w:b/>
                <w:bCs/>
                <w:sz w:val="16"/>
                <w:szCs w:val="16"/>
              </w:rPr>
              <w:t>Fax :</w:t>
            </w:r>
            <w:r w:rsidRPr="000A403F">
              <w:rPr>
                <w:rFonts w:ascii="Arial" w:hAnsi="Arial"/>
                <w:sz w:val="16"/>
                <w:szCs w:val="16"/>
              </w:rPr>
              <w:t xml:space="preserve"> </w:t>
            </w:r>
            <w:r w:rsidRPr="000A403F">
              <w:rPr>
                <w:rFonts w:ascii="Arial" w:hAnsi="Arial" w:cs="Arial"/>
                <w:sz w:val="16"/>
                <w:szCs w:val="16"/>
              </w:rPr>
              <w:t>0491-61378</w:t>
            </w:r>
          </w:p>
        </w:tc>
      </w:tr>
      <w:tr w:rsidR="00990B82" w:rsidRPr="000A403F" w:rsidTr="008F791A">
        <w:trPr>
          <w:trHeight w:val="314"/>
        </w:trPr>
        <w:tc>
          <w:tcPr>
            <w:tcW w:w="10433" w:type="dxa"/>
            <w:gridSpan w:val="13"/>
          </w:tcPr>
          <w:p w:rsidR="00990B82" w:rsidRPr="000A403F" w:rsidRDefault="00990B82" w:rsidP="008F791A">
            <w:pPr>
              <w:rPr>
                <w:rFonts w:ascii="Arial" w:hAnsi="Arial"/>
                <w:b/>
                <w:bCs/>
                <w:sz w:val="16"/>
                <w:szCs w:val="16"/>
              </w:rPr>
            </w:pPr>
            <w:r w:rsidRPr="000A403F">
              <w:rPr>
                <w:rFonts w:ascii="Arial" w:hAnsi="Arial"/>
                <w:sz w:val="16"/>
                <w:szCs w:val="16"/>
              </w:rPr>
              <w:t xml:space="preserve">This invitation for tender is available on the </w:t>
            </w:r>
            <w:r w:rsidRPr="000A403F">
              <w:rPr>
                <w:rFonts w:ascii="Arial" w:hAnsi="Arial"/>
                <w:b/>
                <w:sz w:val="16"/>
                <w:szCs w:val="16"/>
              </w:rPr>
              <w:t xml:space="preserve">website </w:t>
            </w:r>
            <w:hyperlink r:id="rId8" w:history="1">
              <w:r w:rsidRPr="000A403F">
                <w:rPr>
                  <w:rStyle w:val="Hyperlink"/>
                  <w:rFonts w:ascii="Arial" w:hAnsi="Arial"/>
                  <w:b/>
                  <w:color w:val="auto"/>
                  <w:sz w:val="16"/>
                  <w:szCs w:val="16"/>
                </w:rPr>
                <w:t>www.lged.gov.bd</w:t>
              </w:r>
            </w:hyperlink>
          </w:p>
        </w:tc>
      </w:tr>
      <w:tr w:rsidR="00990B82" w:rsidRPr="000A403F" w:rsidTr="008F791A">
        <w:trPr>
          <w:trHeight w:val="53"/>
        </w:trPr>
        <w:tc>
          <w:tcPr>
            <w:tcW w:w="10433" w:type="dxa"/>
            <w:gridSpan w:val="13"/>
          </w:tcPr>
          <w:p w:rsidR="00990B82" w:rsidRPr="000A403F" w:rsidRDefault="00990B82" w:rsidP="008F791A">
            <w:pPr>
              <w:jc w:val="center"/>
              <w:rPr>
                <w:sz w:val="16"/>
                <w:szCs w:val="16"/>
              </w:rPr>
            </w:pPr>
            <w:r w:rsidRPr="000A403F">
              <w:rPr>
                <w:rFonts w:ascii="Arial" w:hAnsi="Arial"/>
                <w:sz w:val="18"/>
                <w:szCs w:val="16"/>
              </w:rPr>
              <w:t>Procuring Entity Reserves Right to Accept or Reject All Tenders.</w:t>
            </w:r>
          </w:p>
        </w:tc>
      </w:tr>
      <w:bookmarkEnd w:id="0"/>
      <w:bookmarkEnd w:id="1"/>
      <w:bookmarkEnd w:id="2"/>
      <w:bookmarkEnd w:id="3"/>
    </w:tbl>
    <w:p w:rsidR="003F4350" w:rsidRPr="000A403F" w:rsidRDefault="003F4350"/>
    <w:p w:rsidR="003F4350" w:rsidRPr="000A403F" w:rsidRDefault="003F4350" w:rsidP="003F4350">
      <w:pPr>
        <w:ind w:left="7920" w:right="18"/>
        <w:jc w:val="both"/>
        <w:rPr>
          <w:rFonts w:ascii="Arial" w:hAnsi="Arial"/>
          <w:sz w:val="16"/>
          <w:szCs w:val="22"/>
        </w:rPr>
      </w:pPr>
      <w:r w:rsidRPr="000A403F">
        <w:rPr>
          <w:rFonts w:ascii="Arial" w:hAnsi="Arial"/>
          <w:sz w:val="16"/>
          <w:szCs w:val="22"/>
        </w:rPr>
        <w:t xml:space="preserve">    (S.M. Akbar Hossain)          </w:t>
      </w:r>
    </w:p>
    <w:p w:rsidR="00CF002D" w:rsidRPr="000A403F" w:rsidRDefault="00CF002D" w:rsidP="00CF002D">
      <w:pPr>
        <w:ind w:left="7920" w:right="18"/>
        <w:jc w:val="both"/>
        <w:rPr>
          <w:rFonts w:ascii="Arial" w:hAnsi="Arial"/>
          <w:sz w:val="16"/>
          <w:szCs w:val="14"/>
        </w:rPr>
      </w:pPr>
      <w:r w:rsidRPr="000A403F">
        <w:rPr>
          <w:rFonts w:ascii="Arial" w:hAnsi="Arial"/>
          <w:sz w:val="20"/>
          <w:szCs w:val="16"/>
        </w:rPr>
        <w:t xml:space="preserve">    </w:t>
      </w:r>
      <w:r w:rsidR="003F4350" w:rsidRPr="000A403F">
        <w:rPr>
          <w:rFonts w:ascii="Arial" w:hAnsi="Arial"/>
          <w:sz w:val="20"/>
          <w:szCs w:val="16"/>
        </w:rPr>
        <w:t xml:space="preserve"> </w:t>
      </w:r>
      <w:r w:rsidRPr="000A403F">
        <w:rPr>
          <w:rFonts w:ascii="Arial" w:hAnsi="Arial"/>
          <w:sz w:val="18"/>
          <w:szCs w:val="14"/>
        </w:rPr>
        <w:t xml:space="preserve"> </w:t>
      </w:r>
      <w:r w:rsidRPr="000A403F">
        <w:rPr>
          <w:rFonts w:ascii="Arial" w:hAnsi="Arial"/>
          <w:sz w:val="16"/>
          <w:szCs w:val="14"/>
        </w:rPr>
        <w:t xml:space="preserve">Executive Engineer  </w:t>
      </w:r>
    </w:p>
    <w:p w:rsidR="00246514" w:rsidRPr="000A403F" w:rsidRDefault="00CF002D" w:rsidP="00CF002D">
      <w:pPr>
        <w:ind w:left="7920" w:right="18"/>
        <w:jc w:val="both"/>
        <w:rPr>
          <w:rFonts w:ascii="Arial" w:hAnsi="Arial"/>
          <w:sz w:val="16"/>
          <w:szCs w:val="14"/>
        </w:rPr>
      </w:pPr>
      <w:r w:rsidRPr="000A403F">
        <w:rPr>
          <w:rFonts w:ascii="Arial" w:hAnsi="Arial"/>
          <w:sz w:val="16"/>
          <w:szCs w:val="14"/>
        </w:rPr>
        <w:t xml:space="preserve">        </w:t>
      </w:r>
      <w:r w:rsidR="00246514" w:rsidRPr="000A403F">
        <w:rPr>
          <w:rFonts w:ascii="Arial" w:hAnsi="Arial"/>
          <w:sz w:val="16"/>
          <w:szCs w:val="14"/>
        </w:rPr>
        <w:t xml:space="preserve">  </w:t>
      </w:r>
      <w:r w:rsidR="003F4350" w:rsidRPr="000A403F">
        <w:rPr>
          <w:rFonts w:ascii="Arial" w:hAnsi="Arial"/>
          <w:sz w:val="16"/>
          <w:szCs w:val="14"/>
        </w:rPr>
        <w:t xml:space="preserve"> </w:t>
      </w:r>
      <w:r w:rsidRPr="000A403F">
        <w:rPr>
          <w:rFonts w:ascii="Arial" w:hAnsi="Arial"/>
          <w:sz w:val="16"/>
          <w:szCs w:val="14"/>
        </w:rPr>
        <w:t xml:space="preserve">LGED,Bhola.  </w:t>
      </w:r>
    </w:p>
    <w:p w:rsidR="00246514" w:rsidRPr="000A403F" w:rsidRDefault="00246514" w:rsidP="00CF002D">
      <w:pPr>
        <w:ind w:left="7920" w:right="18"/>
        <w:jc w:val="both"/>
        <w:rPr>
          <w:rFonts w:ascii="Arial" w:hAnsi="Arial"/>
          <w:sz w:val="16"/>
          <w:szCs w:val="14"/>
        </w:rPr>
      </w:pPr>
      <w:r w:rsidRPr="000A403F">
        <w:rPr>
          <w:rFonts w:ascii="Arial" w:hAnsi="Arial"/>
          <w:b/>
          <w:bCs/>
          <w:sz w:val="16"/>
          <w:szCs w:val="16"/>
        </w:rPr>
        <w:t xml:space="preserve">      Fax :</w:t>
      </w:r>
      <w:r w:rsidRPr="000A403F">
        <w:rPr>
          <w:rFonts w:ascii="Arial" w:hAnsi="Arial"/>
          <w:sz w:val="16"/>
          <w:szCs w:val="16"/>
        </w:rPr>
        <w:t xml:space="preserve"> </w:t>
      </w:r>
      <w:r w:rsidRPr="000A403F">
        <w:rPr>
          <w:rFonts w:ascii="Arial" w:hAnsi="Arial" w:cs="Arial"/>
          <w:sz w:val="16"/>
          <w:szCs w:val="16"/>
        </w:rPr>
        <w:t>0491-61378</w:t>
      </w:r>
      <w:r w:rsidR="00CF002D" w:rsidRPr="000A403F">
        <w:rPr>
          <w:rFonts w:ascii="Arial" w:hAnsi="Arial"/>
          <w:sz w:val="16"/>
          <w:szCs w:val="14"/>
        </w:rPr>
        <w:t xml:space="preserve">      </w:t>
      </w:r>
    </w:p>
    <w:p w:rsidR="00CF002D" w:rsidRPr="000A403F" w:rsidRDefault="00F94E28" w:rsidP="00F94E28">
      <w:pPr>
        <w:ind w:left="7200" w:right="18"/>
        <w:jc w:val="both"/>
        <w:rPr>
          <w:rFonts w:ascii="Arial" w:hAnsi="Arial"/>
          <w:sz w:val="16"/>
          <w:szCs w:val="14"/>
        </w:rPr>
      </w:pPr>
      <w:r w:rsidRPr="000A403F">
        <w:rPr>
          <w:rFonts w:ascii="Arial" w:hAnsi="Arial"/>
          <w:b/>
          <w:bCs/>
          <w:w w:val="90"/>
          <w:sz w:val="16"/>
          <w:szCs w:val="16"/>
        </w:rPr>
        <w:t xml:space="preserve">            </w:t>
      </w:r>
      <w:r w:rsidR="00246514" w:rsidRPr="000A403F">
        <w:rPr>
          <w:rFonts w:ascii="Arial" w:hAnsi="Arial"/>
          <w:b/>
          <w:bCs/>
          <w:w w:val="90"/>
          <w:sz w:val="16"/>
          <w:szCs w:val="16"/>
        </w:rPr>
        <w:t>Email :</w:t>
      </w:r>
      <w:r w:rsidR="00246514" w:rsidRPr="000A403F">
        <w:rPr>
          <w:rFonts w:ascii="Arial" w:hAnsi="Arial"/>
          <w:sz w:val="16"/>
          <w:szCs w:val="16"/>
        </w:rPr>
        <w:t xml:space="preserve"> </w:t>
      </w:r>
      <w:hyperlink r:id="rId9" w:history="1">
        <w:r w:rsidR="00246514" w:rsidRPr="000A403F">
          <w:rPr>
            <w:rStyle w:val="Hyperlink"/>
            <w:rFonts w:ascii="Arial" w:hAnsi="Arial" w:cs="Arial"/>
            <w:color w:val="auto"/>
            <w:sz w:val="16"/>
            <w:szCs w:val="16"/>
          </w:rPr>
          <w:t>xen.bhola@lged.gov.bd</w:t>
        </w:r>
      </w:hyperlink>
      <w:r w:rsidR="00CF002D" w:rsidRPr="000A403F">
        <w:rPr>
          <w:rFonts w:ascii="Arial" w:hAnsi="Arial"/>
          <w:sz w:val="16"/>
          <w:szCs w:val="14"/>
        </w:rPr>
        <w:t xml:space="preserve">                     </w:t>
      </w:r>
    </w:p>
    <w:p w:rsidR="00923048" w:rsidRPr="000A403F" w:rsidRDefault="00923048" w:rsidP="00923048">
      <w:pPr>
        <w:ind w:right="18"/>
        <w:rPr>
          <w:rFonts w:ascii="Arial" w:hAnsi="Arial"/>
          <w:sz w:val="18"/>
        </w:rPr>
      </w:pPr>
      <w:r w:rsidRPr="000A403F">
        <w:rPr>
          <w:rFonts w:ascii="Arial" w:hAnsi="Arial"/>
          <w:sz w:val="18"/>
        </w:rPr>
        <w:t>Memo</w:t>
      </w:r>
      <w:r w:rsidR="000D457F" w:rsidRPr="000A403F">
        <w:rPr>
          <w:rFonts w:ascii="Arial" w:hAnsi="Arial"/>
          <w:sz w:val="18"/>
        </w:rPr>
        <w:t xml:space="preserve"> No : LGED/XEN/Bhola/2015/</w:t>
      </w:r>
      <w:r w:rsidR="00C12502" w:rsidRPr="000A403F">
        <w:rPr>
          <w:rFonts w:ascii="Arial" w:hAnsi="Arial"/>
          <w:sz w:val="18"/>
        </w:rPr>
        <w:t>380/1(50)</w:t>
      </w:r>
      <w:r w:rsidRPr="000A403F">
        <w:rPr>
          <w:rFonts w:ascii="Arial" w:hAnsi="Arial"/>
          <w:sz w:val="18"/>
        </w:rPr>
        <w:tab/>
      </w:r>
      <w:r w:rsidRPr="000A403F">
        <w:rPr>
          <w:rFonts w:ascii="Arial" w:hAnsi="Arial"/>
          <w:sz w:val="18"/>
        </w:rPr>
        <w:tab/>
      </w:r>
      <w:r w:rsidRPr="000A403F">
        <w:rPr>
          <w:rFonts w:ascii="Arial" w:hAnsi="Arial"/>
          <w:sz w:val="18"/>
        </w:rPr>
        <w:tab/>
      </w:r>
      <w:r w:rsidRPr="000A403F">
        <w:rPr>
          <w:rFonts w:ascii="Arial" w:hAnsi="Arial"/>
          <w:sz w:val="18"/>
        </w:rPr>
        <w:tab/>
      </w:r>
      <w:r w:rsidR="0096535A" w:rsidRPr="000A403F">
        <w:rPr>
          <w:rFonts w:ascii="Arial" w:hAnsi="Arial"/>
          <w:sz w:val="18"/>
        </w:rPr>
        <w:tab/>
      </w:r>
      <w:r w:rsidR="00E352FE">
        <w:rPr>
          <w:rFonts w:ascii="Arial" w:hAnsi="Arial"/>
          <w:sz w:val="18"/>
        </w:rPr>
        <w:tab/>
        <w:t xml:space="preserve">    </w:t>
      </w:r>
      <w:r w:rsidR="007C40E3" w:rsidRPr="000A403F">
        <w:rPr>
          <w:rFonts w:ascii="Arial" w:hAnsi="Arial"/>
          <w:sz w:val="18"/>
        </w:rPr>
        <w:t xml:space="preserve">  </w:t>
      </w:r>
      <w:r w:rsidRPr="000A403F">
        <w:rPr>
          <w:rFonts w:ascii="Arial" w:hAnsi="Arial"/>
          <w:sz w:val="18"/>
        </w:rPr>
        <w:t xml:space="preserve">Date: </w:t>
      </w:r>
      <w:r w:rsidR="00C12502" w:rsidRPr="000A403F">
        <w:rPr>
          <w:rFonts w:ascii="Arial" w:hAnsi="Arial"/>
          <w:sz w:val="18"/>
        </w:rPr>
        <w:t>16/02/2015</w:t>
      </w:r>
    </w:p>
    <w:p w:rsidR="001B5466" w:rsidRPr="000A403F" w:rsidRDefault="001B5466" w:rsidP="001B5466">
      <w:pPr>
        <w:rPr>
          <w:rFonts w:ascii="Arial" w:hAnsi="Arial"/>
          <w:b/>
          <w:sz w:val="18"/>
          <w:szCs w:val="18"/>
        </w:rPr>
      </w:pPr>
      <w:r w:rsidRPr="000A403F">
        <w:rPr>
          <w:rFonts w:ascii="Arial" w:hAnsi="Arial"/>
          <w:b/>
          <w:sz w:val="18"/>
          <w:szCs w:val="18"/>
        </w:rPr>
        <w:t>Copy forwarded for information &amp; necessary action please:-</w:t>
      </w:r>
    </w:p>
    <w:tbl>
      <w:tblPr>
        <w:tblW w:w="10440" w:type="dxa"/>
        <w:tblInd w:w="18" w:type="dxa"/>
        <w:tblLook w:val="0000"/>
      </w:tblPr>
      <w:tblGrid>
        <w:gridCol w:w="477"/>
        <w:gridCol w:w="9963"/>
      </w:tblGrid>
      <w:tr w:rsidR="0099600F" w:rsidRPr="000A403F" w:rsidTr="009C334B">
        <w:tblPrEx>
          <w:tblCellMar>
            <w:top w:w="0" w:type="dxa"/>
            <w:bottom w:w="0" w:type="dxa"/>
          </w:tblCellMar>
        </w:tblPrEx>
        <w:tc>
          <w:tcPr>
            <w:tcW w:w="477" w:type="dxa"/>
          </w:tcPr>
          <w:p w:rsidR="0099600F" w:rsidRPr="000A403F" w:rsidRDefault="0099600F" w:rsidP="00BD061B">
            <w:pPr>
              <w:spacing w:line="264" w:lineRule="auto"/>
              <w:ind w:right="-108"/>
              <w:rPr>
                <w:rFonts w:ascii="Arial" w:hAnsi="Arial"/>
                <w:sz w:val="16"/>
                <w:szCs w:val="16"/>
              </w:rPr>
            </w:pPr>
            <w:r w:rsidRPr="000A403F">
              <w:rPr>
                <w:rFonts w:ascii="Arial" w:hAnsi="Arial"/>
                <w:sz w:val="16"/>
                <w:szCs w:val="16"/>
              </w:rPr>
              <w:t>1.</w:t>
            </w:r>
          </w:p>
        </w:tc>
        <w:tc>
          <w:tcPr>
            <w:tcW w:w="9963" w:type="dxa"/>
          </w:tcPr>
          <w:p w:rsidR="0099600F" w:rsidRPr="000A403F" w:rsidRDefault="003D5249" w:rsidP="00E674D2">
            <w:pPr>
              <w:spacing w:line="264" w:lineRule="auto"/>
              <w:ind w:right="18"/>
              <w:jc w:val="both"/>
              <w:rPr>
                <w:rFonts w:ascii="Arial" w:hAnsi="Arial"/>
                <w:sz w:val="16"/>
                <w:szCs w:val="16"/>
              </w:rPr>
            </w:pPr>
            <w:r w:rsidRPr="000A403F">
              <w:rPr>
                <w:rFonts w:ascii="Arial" w:hAnsi="Arial"/>
                <w:sz w:val="16"/>
                <w:szCs w:val="16"/>
              </w:rPr>
              <w:t xml:space="preserve">The Chief Engineer, LGED, LGED Bhaban, Agargaon, Dhaka-1207. </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2.</w:t>
            </w:r>
          </w:p>
        </w:tc>
        <w:tc>
          <w:tcPr>
            <w:tcW w:w="9963" w:type="dxa"/>
          </w:tcPr>
          <w:p w:rsidR="000D457F" w:rsidRPr="000A403F" w:rsidRDefault="000D457F" w:rsidP="00E674D2">
            <w:pPr>
              <w:spacing w:line="264" w:lineRule="auto"/>
              <w:ind w:right="18"/>
              <w:jc w:val="both"/>
              <w:rPr>
                <w:rFonts w:ascii="Arial" w:hAnsi="Arial"/>
                <w:sz w:val="16"/>
                <w:szCs w:val="16"/>
              </w:rPr>
            </w:pPr>
            <w:r w:rsidRPr="000A403F">
              <w:rPr>
                <w:rFonts w:ascii="Arial" w:hAnsi="Arial"/>
                <w:sz w:val="16"/>
                <w:szCs w:val="16"/>
              </w:rPr>
              <w:t>Director General, Primary Education, Mirpur-2, Dhaka.</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3.</w:t>
            </w:r>
          </w:p>
        </w:tc>
        <w:tc>
          <w:tcPr>
            <w:tcW w:w="9963" w:type="dxa"/>
          </w:tcPr>
          <w:p w:rsidR="000D457F" w:rsidRPr="000A403F" w:rsidRDefault="000D457F" w:rsidP="00E674D2">
            <w:pPr>
              <w:spacing w:line="264" w:lineRule="auto"/>
              <w:ind w:right="18"/>
              <w:jc w:val="both"/>
              <w:rPr>
                <w:rFonts w:ascii="Arial" w:hAnsi="Arial"/>
                <w:sz w:val="16"/>
                <w:szCs w:val="16"/>
              </w:rPr>
            </w:pPr>
            <w:r w:rsidRPr="000A403F">
              <w:rPr>
                <w:rFonts w:ascii="Arial" w:hAnsi="Arial"/>
                <w:sz w:val="16"/>
                <w:szCs w:val="16"/>
              </w:rPr>
              <w:t>The Additional Chip Engineer (Implement), LGED Bhabon, Agargaon Shar-E-Bangla Nagar,Dhaka-1207</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4.</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The Superintendent Engineer, LGED, Barisal Zone, Barisal.</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 xml:space="preserve">5. </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The Deputy Commissioner, Bhola.</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 xml:space="preserve">6. </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The Superintendent of Police, Bhola</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7.</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 xml:space="preserve">The Executive Engineer (Primary Education &amp; Training), Barisal Zone, Barisal. </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8.</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 xml:space="preserve">Dist. Education Officer, Bhola. </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9.</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The Executive Engineer RHD/PWD/WDB/DPHE, Bhola.</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10.</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The Upazila Engineer, Bhola(s)/ Borhanuddin/ Daulatkhan/ Lalmohan/ Tozumuddin/ Charfassion &amp; Monpura, Bhola</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11.</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 xml:space="preserve">Assistant Engineer, LGED, GIS Unit, Level-4, LGED Bhaban, Agargaon,Sher-e-Bangla Nagar, Dhaka-1207. He is requested to publish the IFB at the LGED Web site. </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12.</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 xml:space="preserve">The Editor, </w:t>
            </w:r>
            <w:r w:rsidRPr="000A403F">
              <w:rPr>
                <w:sz w:val="16"/>
                <w:szCs w:val="16"/>
              </w:rPr>
              <w:t xml:space="preserve">Daily </w:t>
            </w:r>
            <w:r w:rsidRPr="000A403F">
              <w:rPr>
                <w:b/>
                <w:bCs/>
                <w:sz w:val="16"/>
                <w:szCs w:val="16"/>
              </w:rPr>
              <w:t>Shamokal</w:t>
            </w:r>
            <w:r w:rsidRPr="000A403F">
              <w:rPr>
                <w:sz w:val="16"/>
                <w:szCs w:val="16"/>
              </w:rPr>
              <w:t>, 136 Tejgaowan, I/A, Dhaka-1208</w:t>
            </w:r>
            <w:r w:rsidRPr="000A403F">
              <w:rPr>
                <w:rFonts w:ascii="Arial" w:hAnsi="Arial"/>
                <w:sz w:val="16"/>
                <w:szCs w:val="16"/>
              </w:rPr>
              <w:t>,</w:t>
            </w:r>
            <w:r w:rsidRPr="000A403F">
              <w:rPr>
                <w:rFonts w:ascii="Arial" w:hAnsi="Arial"/>
                <w:b/>
                <w:bCs/>
                <w:sz w:val="16"/>
                <w:szCs w:val="16"/>
                <w:lang w:val="en-GB"/>
              </w:rPr>
              <w:t xml:space="preserve"> </w:t>
            </w:r>
            <w:r w:rsidRPr="000A403F">
              <w:rPr>
                <w:rFonts w:ascii="Arial" w:hAnsi="Arial"/>
                <w:sz w:val="16"/>
                <w:szCs w:val="16"/>
                <w:lang w:val="en-GB"/>
              </w:rPr>
              <w:t>Requested to published  the Tender  Notice.</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13.</w:t>
            </w:r>
          </w:p>
        </w:tc>
        <w:tc>
          <w:tcPr>
            <w:tcW w:w="9963" w:type="dxa"/>
          </w:tcPr>
          <w:p w:rsidR="000D457F" w:rsidRPr="000A403F" w:rsidRDefault="000D457F" w:rsidP="00E12E65">
            <w:pPr>
              <w:spacing w:line="264" w:lineRule="auto"/>
              <w:rPr>
                <w:rFonts w:ascii="Arial" w:hAnsi="Arial"/>
                <w:sz w:val="16"/>
                <w:szCs w:val="16"/>
              </w:rPr>
            </w:pPr>
            <w:r w:rsidRPr="000A403F">
              <w:rPr>
                <w:rFonts w:ascii="Arial" w:hAnsi="Arial"/>
                <w:sz w:val="16"/>
                <w:szCs w:val="16"/>
              </w:rPr>
              <w:t xml:space="preserve">The Editor, </w:t>
            </w:r>
            <w:r w:rsidR="004B665F" w:rsidRPr="000A403F">
              <w:rPr>
                <w:rFonts w:ascii="Arial" w:hAnsi="Arial"/>
                <w:sz w:val="16"/>
                <w:szCs w:val="16"/>
              </w:rPr>
              <w:t xml:space="preserve">Daily </w:t>
            </w:r>
            <w:r w:rsidR="004B665F" w:rsidRPr="000A403F">
              <w:rPr>
                <w:b/>
                <w:bCs/>
                <w:sz w:val="16"/>
                <w:szCs w:val="18"/>
              </w:rPr>
              <w:t>New Age</w:t>
            </w:r>
            <w:r w:rsidR="004B665F" w:rsidRPr="000A403F">
              <w:rPr>
                <w:sz w:val="16"/>
                <w:szCs w:val="18"/>
              </w:rPr>
              <w:t>, Holiday Building, 30 Tejgawn, C/A, Dhaka-1208</w:t>
            </w:r>
            <w:r w:rsidRPr="000A403F">
              <w:rPr>
                <w:sz w:val="16"/>
                <w:szCs w:val="16"/>
              </w:rPr>
              <w:t>,</w:t>
            </w:r>
            <w:r w:rsidRPr="000A403F">
              <w:rPr>
                <w:rFonts w:ascii="Arial" w:hAnsi="Arial"/>
                <w:sz w:val="16"/>
                <w:szCs w:val="16"/>
              </w:rPr>
              <w:t xml:space="preserve"> </w:t>
            </w:r>
            <w:r w:rsidRPr="000A403F">
              <w:rPr>
                <w:rFonts w:ascii="Arial" w:hAnsi="Arial"/>
                <w:sz w:val="16"/>
                <w:szCs w:val="16"/>
                <w:lang w:val="en-GB"/>
              </w:rPr>
              <w:t>Requested to published  the Tender  Notice.</w:t>
            </w:r>
          </w:p>
        </w:tc>
      </w:tr>
      <w:tr w:rsidR="000D457F" w:rsidRPr="000A403F" w:rsidTr="009C334B">
        <w:tblPrEx>
          <w:tblCellMar>
            <w:top w:w="0" w:type="dxa"/>
            <w:bottom w:w="0" w:type="dxa"/>
          </w:tblCellMar>
        </w:tblPrEx>
        <w:tc>
          <w:tcPr>
            <w:tcW w:w="477" w:type="dxa"/>
          </w:tcPr>
          <w:p w:rsidR="000D457F" w:rsidRPr="000A403F" w:rsidRDefault="000D457F" w:rsidP="00E12E65">
            <w:pPr>
              <w:spacing w:line="264" w:lineRule="auto"/>
              <w:ind w:right="-108"/>
              <w:rPr>
                <w:rFonts w:ascii="Arial" w:hAnsi="Arial"/>
                <w:sz w:val="16"/>
                <w:szCs w:val="16"/>
              </w:rPr>
            </w:pPr>
            <w:r w:rsidRPr="000A403F">
              <w:rPr>
                <w:rFonts w:ascii="Arial" w:hAnsi="Arial"/>
                <w:sz w:val="16"/>
                <w:szCs w:val="16"/>
              </w:rPr>
              <w:t>14</w:t>
            </w:r>
            <w:r w:rsidR="006A53FE" w:rsidRPr="000A403F">
              <w:rPr>
                <w:rFonts w:ascii="Arial" w:hAnsi="Arial"/>
                <w:sz w:val="16"/>
                <w:szCs w:val="16"/>
              </w:rPr>
              <w:t>.</w:t>
            </w:r>
          </w:p>
        </w:tc>
        <w:tc>
          <w:tcPr>
            <w:tcW w:w="9963" w:type="dxa"/>
          </w:tcPr>
          <w:p w:rsidR="000D457F" w:rsidRPr="000A403F" w:rsidRDefault="000D457F" w:rsidP="00E12E65">
            <w:pPr>
              <w:spacing w:line="264" w:lineRule="auto"/>
              <w:ind w:right="18"/>
              <w:jc w:val="both"/>
              <w:rPr>
                <w:rFonts w:ascii="Arial" w:hAnsi="Arial"/>
                <w:sz w:val="16"/>
                <w:szCs w:val="16"/>
              </w:rPr>
            </w:pPr>
            <w:r w:rsidRPr="000A403F">
              <w:rPr>
                <w:rFonts w:ascii="Arial" w:hAnsi="Arial"/>
                <w:sz w:val="16"/>
                <w:szCs w:val="16"/>
              </w:rPr>
              <w:t>Notice Board, of this office.</w:t>
            </w:r>
          </w:p>
        </w:tc>
      </w:tr>
    </w:tbl>
    <w:p w:rsidR="00375934" w:rsidRPr="000A403F" w:rsidRDefault="00375934" w:rsidP="001B5466">
      <w:pPr>
        <w:ind w:left="7200" w:right="18" w:firstLine="720"/>
        <w:rPr>
          <w:rFonts w:ascii="Arial" w:hAnsi="Arial"/>
          <w:sz w:val="20"/>
        </w:rPr>
      </w:pPr>
    </w:p>
    <w:p w:rsidR="001B5466" w:rsidRPr="000A403F" w:rsidRDefault="001B5466" w:rsidP="001B5466">
      <w:pPr>
        <w:ind w:left="7200" w:right="18" w:firstLine="720"/>
        <w:rPr>
          <w:rFonts w:ascii="Arial" w:hAnsi="Arial"/>
          <w:sz w:val="16"/>
          <w:szCs w:val="18"/>
        </w:rPr>
      </w:pPr>
      <w:r w:rsidRPr="000A403F">
        <w:rPr>
          <w:rFonts w:ascii="Arial" w:hAnsi="Arial"/>
          <w:sz w:val="18"/>
          <w:szCs w:val="22"/>
        </w:rPr>
        <w:t xml:space="preserve">        </w:t>
      </w:r>
    </w:p>
    <w:p w:rsidR="003F4350" w:rsidRPr="000A403F" w:rsidRDefault="003F4350" w:rsidP="001B5466">
      <w:pPr>
        <w:ind w:left="7920" w:right="18"/>
        <w:jc w:val="both"/>
        <w:rPr>
          <w:rFonts w:ascii="Arial" w:hAnsi="Arial"/>
          <w:sz w:val="16"/>
          <w:szCs w:val="22"/>
        </w:rPr>
      </w:pPr>
      <w:r w:rsidRPr="000A403F">
        <w:rPr>
          <w:rFonts w:ascii="Arial" w:hAnsi="Arial"/>
          <w:sz w:val="16"/>
          <w:szCs w:val="22"/>
        </w:rPr>
        <w:t>(S.M. Akbar Hossain)</w:t>
      </w:r>
      <w:r w:rsidR="001B5466" w:rsidRPr="000A403F">
        <w:rPr>
          <w:rFonts w:ascii="Arial" w:hAnsi="Arial"/>
          <w:sz w:val="16"/>
          <w:szCs w:val="22"/>
        </w:rPr>
        <w:t xml:space="preserve">          </w:t>
      </w:r>
    </w:p>
    <w:p w:rsidR="001B5466" w:rsidRPr="000A403F" w:rsidRDefault="003F4350" w:rsidP="001B5466">
      <w:pPr>
        <w:ind w:left="7920" w:right="18"/>
        <w:jc w:val="both"/>
        <w:rPr>
          <w:rFonts w:ascii="Arial" w:hAnsi="Arial"/>
          <w:sz w:val="16"/>
          <w:szCs w:val="16"/>
        </w:rPr>
      </w:pPr>
      <w:r w:rsidRPr="000A403F">
        <w:rPr>
          <w:rFonts w:ascii="Arial" w:hAnsi="Arial"/>
          <w:sz w:val="14"/>
          <w:szCs w:val="20"/>
        </w:rPr>
        <w:t xml:space="preserve">   </w:t>
      </w:r>
      <w:r w:rsidR="001B5466" w:rsidRPr="000A403F">
        <w:rPr>
          <w:rFonts w:ascii="Arial" w:hAnsi="Arial"/>
          <w:sz w:val="14"/>
          <w:szCs w:val="20"/>
        </w:rPr>
        <w:t xml:space="preserve"> </w:t>
      </w:r>
      <w:r w:rsidR="001B5466" w:rsidRPr="000A403F">
        <w:rPr>
          <w:rFonts w:ascii="Arial" w:hAnsi="Arial"/>
          <w:sz w:val="16"/>
          <w:szCs w:val="16"/>
        </w:rPr>
        <w:t xml:space="preserve">Executive Engineer    </w:t>
      </w:r>
    </w:p>
    <w:p w:rsidR="002A39E8" w:rsidRPr="000A403F" w:rsidRDefault="003F4350" w:rsidP="003C499F">
      <w:pPr>
        <w:ind w:left="7920" w:right="18"/>
        <w:jc w:val="both"/>
        <w:rPr>
          <w:rFonts w:ascii="Arial" w:hAnsi="Arial"/>
          <w:sz w:val="16"/>
          <w:szCs w:val="16"/>
        </w:rPr>
      </w:pPr>
      <w:r w:rsidRPr="000A403F">
        <w:rPr>
          <w:rFonts w:ascii="Arial" w:hAnsi="Arial"/>
          <w:sz w:val="16"/>
          <w:szCs w:val="16"/>
        </w:rPr>
        <w:t xml:space="preserve">  </w:t>
      </w:r>
      <w:r w:rsidR="001B5466" w:rsidRPr="000A403F">
        <w:rPr>
          <w:rFonts w:ascii="Arial" w:hAnsi="Arial"/>
          <w:sz w:val="16"/>
          <w:szCs w:val="16"/>
        </w:rPr>
        <w:t xml:space="preserve">     LGED, Bhola.</w:t>
      </w:r>
    </w:p>
    <w:p w:rsidR="001B5466" w:rsidRPr="000A403F" w:rsidRDefault="001B5466" w:rsidP="001B5466">
      <w:pPr>
        <w:ind w:left="7920" w:right="18"/>
        <w:jc w:val="both"/>
        <w:rPr>
          <w:rFonts w:ascii="Arial" w:hAnsi="Arial"/>
          <w:sz w:val="16"/>
          <w:szCs w:val="16"/>
        </w:rPr>
      </w:pPr>
    </w:p>
    <w:sectPr w:rsidR="001B5466" w:rsidRPr="000A403F" w:rsidSect="00421976">
      <w:footerReference w:type="default" r:id="rId10"/>
      <w:pgSz w:w="12240" w:h="20160" w:code="5"/>
      <w:pgMar w:top="864" w:right="720" w:bottom="576" w:left="864"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BE1" w:rsidRDefault="003F1BE1">
      <w:r>
        <w:separator/>
      </w:r>
    </w:p>
  </w:endnote>
  <w:endnote w:type="continuationSeparator" w:id="1">
    <w:p w:rsidR="003F1BE1" w:rsidRDefault="003F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6B" w:rsidRPr="00B562AC" w:rsidRDefault="0019016B" w:rsidP="00B56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BE1" w:rsidRDefault="003F1BE1">
      <w:r>
        <w:separator/>
      </w:r>
    </w:p>
  </w:footnote>
  <w:footnote w:type="continuationSeparator" w:id="1">
    <w:p w:rsidR="003F1BE1" w:rsidRDefault="003F1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316"/>
    <w:multiLevelType w:val="hybridMultilevel"/>
    <w:tmpl w:val="0CB254A0"/>
    <w:lvl w:ilvl="0" w:tplc="7894374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8B0592"/>
    <w:multiLevelType w:val="hybridMultilevel"/>
    <w:tmpl w:val="A29A7BE4"/>
    <w:lvl w:ilvl="0" w:tplc="DD9E86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C4B17"/>
    <w:multiLevelType w:val="hybridMultilevel"/>
    <w:tmpl w:val="0D40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3514F"/>
    <w:multiLevelType w:val="hybridMultilevel"/>
    <w:tmpl w:val="B18E15C6"/>
    <w:lvl w:ilvl="0" w:tplc="B4DAB5EE">
      <w:start w:val="1"/>
      <w:numFmt w:val="lowerRoman"/>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07F5B"/>
    <w:multiLevelType w:val="hybridMultilevel"/>
    <w:tmpl w:val="7696E7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75768C"/>
    <w:multiLevelType w:val="hybridMultilevel"/>
    <w:tmpl w:val="99E2DB4E"/>
    <w:lvl w:ilvl="0" w:tplc="DD9E86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0468F"/>
    <w:multiLevelType w:val="hybridMultilevel"/>
    <w:tmpl w:val="3AECD6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0B51A3"/>
    <w:multiLevelType w:val="hybridMultilevel"/>
    <w:tmpl w:val="DCC2B5F6"/>
    <w:lvl w:ilvl="0" w:tplc="C542EBA6">
      <w:start w:val="1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nsid w:val="6176260E"/>
    <w:multiLevelType w:val="hybridMultilevel"/>
    <w:tmpl w:val="BAC6B966"/>
    <w:lvl w:ilvl="0" w:tplc="DD9E86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1"/>
  </w:num>
  <w:num w:numId="5">
    <w:abstractNumId w:val="6"/>
  </w:num>
  <w:num w:numId="6">
    <w:abstractNumId w:val="4"/>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87"/>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650F50"/>
    <w:rsid w:val="000012D8"/>
    <w:rsid w:val="000033F1"/>
    <w:rsid w:val="00003F07"/>
    <w:rsid w:val="000042DC"/>
    <w:rsid w:val="0000455A"/>
    <w:rsid w:val="00010721"/>
    <w:rsid w:val="00010DB8"/>
    <w:rsid w:val="00013BBD"/>
    <w:rsid w:val="00017B1A"/>
    <w:rsid w:val="00020C02"/>
    <w:rsid w:val="0002128A"/>
    <w:rsid w:val="00021EB1"/>
    <w:rsid w:val="00022164"/>
    <w:rsid w:val="0002468C"/>
    <w:rsid w:val="00026CBC"/>
    <w:rsid w:val="00031558"/>
    <w:rsid w:val="00033F76"/>
    <w:rsid w:val="00035718"/>
    <w:rsid w:val="00035B38"/>
    <w:rsid w:val="000371BC"/>
    <w:rsid w:val="0003787D"/>
    <w:rsid w:val="00037D89"/>
    <w:rsid w:val="00037F52"/>
    <w:rsid w:val="00040D0F"/>
    <w:rsid w:val="00045918"/>
    <w:rsid w:val="00045DB4"/>
    <w:rsid w:val="000476A0"/>
    <w:rsid w:val="00051AA2"/>
    <w:rsid w:val="00052DC6"/>
    <w:rsid w:val="000538C6"/>
    <w:rsid w:val="00053918"/>
    <w:rsid w:val="0005537F"/>
    <w:rsid w:val="00056105"/>
    <w:rsid w:val="00057213"/>
    <w:rsid w:val="00060018"/>
    <w:rsid w:val="00062F37"/>
    <w:rsid w:val="000635C5"/>
    <w:rsid w:val="0006406F"/>
    <w:rsid w:val="000646D9"/>
    <w:rsid w:val="0006497B"/>
    <w:rsid w:val="0007068A"/>
    <w:rsid w:val="00070838"/>
    <w:rsid w:val="000717B8"/>
    <w:rsid w:val="00075F69"/>
    <w:rsid w:val="0007669C"/>
    <w:rsid w:val="00076A30"/>
    <w:rsid w:val="00076D0F"/>
    <w:rsid w:val="0008017B"/>
    <w:rsid w:val="00082D5B"/>
    <w:rsid w:val="00082DAC"/>
    <w:rsid w:val="00084974"/>
    <w:rsid w:val="00084F3D"/>
    <w:rsid w:val="00085822"/>
    <w:rsid w:val="0008654D"/>
    <w:rsid w:val="00093047"/>
    <w:rsid w:val="00093185"/>
    <w:rsid w:val="0009372B"/>
    <w:rsid w:val="0009483A"/>
    <w:rsid w:val="000960DA"/>
    <w:rsid w:val="00096627"/>
    <w:rsid w:val="000A0B0C"/>
    <w:rsid w:val="000A403F"/>
    <w:rsid w:val="000A4E05"/>
    <w:rsid w:val="000B53FF"/>
    <w:rsid w:val="000C0E53"/>
    <w:rsid w:val="000C2E19"/>
    <w:rsid w:val="000C4B80"/>
    <w:rsid w:val="000C7EE0"/>
    <w:rsid w:val="000D12FE"/>
    <w:rsid w:val="000D2BB4"/>
    <w:rsid w:val="000D2C8C"/>
    <w:rsid w:val="000D457F"/>
    <w:rsid w:val="000D5082"/>
    <w:rsid w:val="000D650E"/>
    <w:rsid w:val="000D77AA"/>
    <w:rsid w:val="000E192E"/>
    <w:rsid w:val="000E4608"/>
    <w:rsid w:val="000E4A16"/>
    <w:rsid w:val="000E4EF0"/>
    <w:rsid w:val="000E6F9A"/>
    <w:rsid w:val="000E715F"/>
    <w:rsid w:val="000F1A21"/>
    <w:rsid w:val="000F3A43"/>
    <w:rsid w:val="000F48EC"/>
    <w:rsid w:val="000F69B7"/>
    <w:rsid w:val="00103A92"/>
    <w:rsid w:val="00104AF0"/>
    <w:rsid w:val="00110247"/>
    <w:rsid w:val="0011063B"/>
    <w:rsid w:val="00115A81"/>
    <w:rsid w:val="00116417"/>
    <w:rsid w:val="00120C3D"/>
    <w:rsid w:val="001216FE"/>
    <w:rsid w:val="00122501"/>
    <w:rsid w:val="00122B91"/>
    <w:rsid w:val="00124BB9"/>
    <w:rsid w:val="0012553E"/>
    <w:rsid w:val="00125C95"/>
    <w:rsid w:val="00126F77"/>
    <w:rsid w:val="0012710F"/>
    <w:rsid w:val="0012798A"/>
    <w:rsid w:val="00127C11"/>
    <w:rsid w:val="00130C0F"/>
    <w:rsid w:val="00131AB3"/>
    <w:rsid w:val="00132A28"/>
    <w:rsid w:val="00132BF5"/>
    <w:rsid w:val="00135EC5"/>
    <w:rsid w:val="00141BF5"/>
    <w:rsid w:val="001436D4"/>
    <w:rsid w:val="001440DD"/>
    <w:rsid w:val="00144A0F"/>
    <w:rsid w:val="001468BE"/>
    <w:rsid w:val="00153B5B"/>
    <w:rsid w:val="001543BB"/>
    <w:rsid w:val="00154839"/>
    <w:rsid w:val="00154AC8"/>
    <w:rsid w:val="00155933"/>
    <w:rsid w:val="00155C04"/>
    <w:rsid w:val="001575F5"/>
    <w:rsid w:val="00157B2D"/>
    <w:rsid w:val="001604E4"/>
    <w:rsid w:val="0016111E"/>
    <w:rsid w:val="001624AD"/>
    <w:rsid w:val="00164A66"/>
    <w:rsid w:val="00164CEC"/>
    <w:rsid w:val="00171637"/>
    <w:rsid w:val="00173068"/>
    <w:rsid w:val="001740DE"/>
    <w:rsid w:val="00175879"/>
    <w:rsid w:val="00175B11"/>
    <w:rsid w:val="00177C14"/>
    <w:rsid w:val="00180755"/>
    <w:rsid w:val="00184CBF"/>
    <w:rsid w:val="001854AB"/>
    <w:rsid w:val="001874A4"/>
    <w:rsid w:val="0019016B"/>
    <w:rsid w:val="001906C5"/>
    <w:rsid w:val="00191686"/>
    <w:rsid w:val="00193D3F"/>
    <w:rsid w:val="00194803"/>
    <w:rsid w:val="00196140"/>
    <w:rsid w:val="0019789B"/>
    <w:rsid w:val="001A2635"/>
    <w:rsid w:val="001A27C5"/>
    <w:rsid w:val="001A7B43"/>
    <w:rsid w:val="001B0F68"/>
    <w:rsid w:val="001B3DA8"/>
    <w:rsid w:val="001B4A47"/>
    <w:rsid w:val="001B5466"/>
    <w:rsid w:val="001B6DC6"/>
    <w:rsid w:val="001C02E4"/>
    <w:rsid w:val="001C4D30"/>
    <w:rsid w:val="001C50BB"/>
    <w:rsid w:val="001C5D98"/>
    <w:rsid w:val="001D20AF"/>
    <w:rsid w:val="001D7089"/>
    <w:rsid w:val="001D760F"/>
    <w:rsid w:val="001E1367"/>
    <w:rsid w:val="001E1A10"/>
    <w:rsid w:val="001E4B48"/>
    <w:rsid w:val="001F5156"/>
    <w:rsid w:val="001F5F42"/>
    <w:rsid w:val="001F673D"/>
    <w:rsid w:val="00201C65"/>
    <w:rsid w:val="00202D22"/>
    <w:rsid w:val="0020545F"/>
    <w:rsid w:val="00207D4E"/>
    <w:rsid w:val="002154B0"/>
    <w:rsid w:val="00221B56"/>
    <w:rsid w:val="00223C81"/>
    <w:rsid w:val="00227BA6"/>
    <w:rsid w:val="00231708"/>
    <w:rsid w:val="002348D5"/>
    <w:rsid w:val="002351BD"/>
    <w:rsid w:val="00235968"/>
    <w:rsid w:val="00237F40"/>
    <w:rsid w:val="00246514"/>
    <w:rsid w:val="00246608"/>
    <w:rsid w:val="0025225F"/>
    <w:rsid w:val="00254DA0"/>
    <w:rsid w:val="002563F1"/>
    <w:rsid w:val="00260619"/>
    <w:rsid w:val="00260F6C"/>
    <w:rsid w:val="00265064"/>
    <w:rsid w:val="002702B7"/>
    <w:rsid w:val="00275D79"/>
    <w:rsid w:val="00276356"/>
    <w:rsid w:val="0027660A"/>
    <w:rsid w:val="002770E3"/>
    <w:rsid w:val="002819EA"/>
    <w:rsid w:val="00284EEE"/>
    <w:rsid w:val="002914E0"/>
    <w:rsid w:val="002941A7"/>
    <w:rsid w:val="002967C4"/>
    <w:rsid w:val="002A0100"/>
    <w:rsid w:val="002A185C"/>
    <w:rsid w:val="002A1F2A"/>
    <w:rsid w:val="002A22F4"/>
    <w:rsid w:val="002A2794"/>
    <w:rsid w:val="002A39E8"/>
    <w:rsid w:val="002B1C7F"/>
    <w:rsid w:val="002B3876"/>
    <w:rsid w:val="002B43AB"/>
    <w:rsid w:val="002B565C"/>
    <w:rsid w:val="002B5F22"/>
    <w:rsid w:val="002C0111"/>
    <w:rsid w:val="002C09B5"/>
    <w:rsid w:val="002C3A16"/>
    <w:rsid w:val="002C5D06"/>
    <w:rsid w:val="002D5710"/>
    <w:rsid w:val="002D572E"/>
    <w:rsid w:val="002E0EAB"/>
    <w:rsid w:val="002E13F0"/>
    <w:rsid w:val="002E1995"/>
    <w:rsid w:val="002E4679"/>
    <w:rsid w:val="002F02B0"/>
    <w:rsid w:val="002F0594"/>
    <w:rsid w:val="002F3321"/>
    <w:rsid w:val="0030441B"/>
    <w:rsid w:val="00304967"/>
    <w:rsid w:val="00305045"/>
    <w:rsid w:val="003051D3"/>
    <w:rsid w:val="00311D1E"/>
    <w:rsid w:val="00314AEA"/>
    <w:rsid w:val="00314D72"/>
    <w:rsid w:val="0031550B"/>
    <w:rsid w:val="00316B75"/>
    <w:rsid w:val="003176FB"/>
    <w:rsid w:val="00322BBC"/>
    <w:rsid w:val="003252C9"/>
    <w:rsid w:val="003255EB"/>
    <w:rsid w:val="0032635C"/>
    <w:rsid w:val="003323D7"/>
    <w:rsid w:val="00333B97"/>
    <w:rsid w:val="00334656"/>
    <w:rsid w:val="003354CE"/>
    <w:rsid w:val="00336D6D"/>
    <w:rsid w:val="003412FA"/>
    <w:rsid w:val="00346A83"/>
    <w:rsid w:val="00350B46"/>
    <w:rsid w:val="003537DC"/>
    <w:rsid w:val="0035552C"/>
    <w:rsid w:val="00360076"/>
    <w:rsid w:val="003616F4"/>
    <w:rsid w:val="00361ABD"/>
    <w:rsid w:val="003638A0"/>
    <w:rsid w:val="0036744A"/>
    <w:rsid w:val="0037165E"/>
    <w:rsid w:val="0037263D"/>
    <w:rsid w:val="00375934"/>
    <w:rsid w:val="00375B47"/>
    <w:rsid w:val="00381217"/>
    <w:rsid w:val="0038321A"/>
    <w:rsid w:val="00386C1B"/>
    <w:rsid w:val="0038771B"/>
    <w:rsid w:val="00393CD4"/>
    <w:rsid w:val="00394D1D"/>
    <w:rsid w:val="003970E4"/>
    <w:rsid w:val="003A013C"/>
    <w:rsid w:val="003A0E27"/>
    <w:rsid w:val="003A1F50"/>
    <w:rsid w:val="003A312C"/>
    <w:rsid w:val="003A59C3"/>
    <w:rsid w:val="003A6E62"/>
    <w:rsid w:val="003A7BB3"/>
    <w:rsid w:val="003B1040"/>
    <w:rsid w:val="003B2D98"/>
    <w:rsid w:val="003B36CB"/>
    <w:rsid w:val="003B57D4"/>
    <w:rsid w:val="003B6DDB"/>
    <w:rsid w:val="003C2C1A"/>
    <w:rsid w:val="003C499F"/>
    <w:rsid w:val="003C5025"/>
    <w:rsid w:val="003C6AA6"/>
    <w:rsid w:val="003C6FBB"/>
    <w:rsid w:val="003C7C57"/>
    <w:rsid w:val="003D0ABA"/>
    <w:rsid w:val="003D5249"/>
    <w:rsid w:val="003D5997"/>
    <w:rsid w:val="003D689D"/>
    <w:rsid w:val="003D6A3A"/>
    <w:rsid w:val="003E1EBD"/>
    <w:rsid w:val="003E261A"/>
    <w:rsid w:val="003E36B9"/>
    <w:rsid w:val="003E3B3C"/>
    <w:rsid w:val="003E6577"/>
    <w:rsid w:val="003E68AD"/>
    <w:rsid w:val="003E6CA6"/>
    <w:rsid w:val="003E6EBC"/>
    <w:rsid w:val="003E7AAC"/>
    <w:rsid w:val="003E7CFD"/>
    <w:rsid w:val="003E7EE9"/>
    <w:rsid w:val="003F0711"/>
    <w:rsid w:val="003F1BE1"/>
    <w:rsid w:val="003F4350"/>
    <w:rsid w:val="003F467E"/>
    <w:rsid w:val="003F5EEC"/>
    <w:rsid w:val="004005E4"/>
    <w:rsid w:val="004037A4"/>
    <w:rsid w:val="00404AC4"/>
    <w:rsid w:val="00411C66"/>
    <w:rsid w:val="00411FA4"/>
    <w:rsid w:val="00412408"/>
    <w:rsid w:val="004131FD"/>
    <w:rsid w:val="00417F37"/>
    <w:rsid w:val="00421976"/>
    <w:rsid w:val="00423B16"/>
    <w:rsid w:val="00423B1A"/>
    <w:rsid w:val="004316D3"/>
    <w:rsid w:val="00433C49"/>
    <w:rsid w:val="00434192"/>
    <w:rsid w:val="00434C1A"/>
    <w:rsid w:val="004476A8"/>
    <w:rsid w:val="00450B43"/>
    <w:rsid w:val="00451019"/>
    <w:rsid w:val="004513E9"/>
    <w:rsid w:val="00453245"/>
    <w:rsid w:val="00453961"/>
    <w:rsid w:val="00455AD9"/>
    <w:rsid w:val="004667EA"/>
    <w:rsid w:val="00470E17"/>
    <w:rsid w:val="004716E4"/>
    <w:rsid w:val="00472BAE"/>
    <w:rsid w:val="0048022C"/>
    <w:rsid w:val="0048632D"/>
    <w:rsid w:val="004910CF"/>
    <w:rsid w:val="004951FD"/>
    <w:rsid w:val="004A5166"/>
    <w:rsid w:val="004B0AA6"/>
    <w:rsid w:val="004B5DF4"/>
    <w:rsid w:val="004B665F"/>
    <w:rsid w:val="004B7EF5"/>
    <w:rsid w:val="004C09D8"/>
    <w:rsid w:val="004C165E"/>
    <w:rsid w:val="004C1FBA"/>
    <w:rsid w:val="004C64BE"/>
    <w:rsid w:val="004D0579"/>
    <w:rsid w:val="004D0AB0"/>
    <w:rsid w:val="004D0AB5"/>
    <w:rsid w:val="004D26FF"/>
    <w:rsid w:val="004D30D1"/>
    <w:rsid w:val="004D467E"/>
    <w:rsid w:val="004D7BB8"/>
    <w:rsid w:val="004E4E02"/>
    <w:rsid w:val="004F06BB"/>
    <w:rsid w:val="004F68C6"/>
    <w:rsid w:val="00500C69"/>
    <w:rsid w:val="00500F90"/>
    <w:rsid w:val="00501EB6"/>
    <w:rsid w:val="005048D8"/>
    <w:rsid w:val="00504EE3"/>
    <w:rsid w:val="00505418"/>
    <w:rsid w:val="00510658"/>
    <w:rsid w:val="00510980"/>
    <w:rsid w:val="005112C0"/>
    <w:rsid w:val="0051386F"/>
    <w:rsid w:val="005138FA"/>
    <w:rsid w:val="00514113"/>
    <w:rsid w:val="00516567"/>
    <w:rsid w:val="00520C5B"/>
    <w:rsid w:val="00527B79"/>
    <w:rsid w:val="00527FDC"/>
    <w:rsid w:val="00535011"/>
    <w:rsid w:val="005351AA"/>
    <w:rsid w:val="0053644D"/>
    <w:rsid w:val="0053645C"/>
    <w:rsid w:val="00541033"/>
    <w:rsid w:val="00546F4E"/>
    <w:rsid w:val="0055051B"/>
    <w:rsid w:val="0055105A"/>
    <w:rsid w:val="0055388A"/>
    <w:rsid w:val="005603C9"/>
    <w:rsid w:val="00564AAD"/>
    <w:rsid w:val="00565D25"/>
    <w:rsid w:val="00565DE2"/>
    <w:rsid w:val="005806A7"/>
    <w:rsid w:val="00581457"/>
    <w:rsid w:val="005815A6"/>
    <w:rsid w:val="005827A2"/>
    <w:rsid w:val="005846EE"/>
    <w:rsid w:val="00590552"/>
    <w:rsid w:val="00591A8D"/>
    <w:rsid w:val="00591E99"/>
    <w:rsid w:val="00592434"/>
    <w:rsid w:val="00596F6B"/>
    <w:rsid w:val="005A243A"/>
    <w:rsid w:val="005A2FA0"/>
    <w:rsid w:val="005A4001"/>
    <w:rsid w:val="005A4E5C"/>
    <w:rsid w:val="005A50EA"/>
    <w:rsid w:val="005A6EA5"/>
    <w:rsid w:val="005B0F8D"/>
    <w:rsid w:val="005B2331"/>
    <w:rsid w:val="005B41A9"/>
    <w:rsid w:val="005B64C9"/>
    <w:rsid w:val="005C123C"/>
    <w:rsid w:val="005C207B"/>
    <w:rsid w:val="005C393A"/>
    <w:rsid w:val="005C3FDC"/>
    <w:rsid w:val="005C40C5"/>
    <w:rsid w:val="005C481A"/>
    <w:rsid w:val="005C4BE6"/>
    <w:rsid w:val="005D07C5"/>
    <w:rsid w:val="005D2D13"/>
    <w:rsid w:val="005D6342"/>
    <w:rsid w:val="005D6C43"/>
    <w:rsid w:val="005D6EDE"/>
    <w:rsid w:val="005E3586"/>
    <w:rsid w:val="005E40B4"/>
    <w:rsid w:val="005E5540"/>
    <w:rsid w:val="005E7F5A"/>
    <w:rsid w:val="005F1FCA"/>
    <w:rsid w:val="005F3625"/>
    <w:rsid w:val="005F79E3"/>
    <w:rsid w:val="0060110B"/>
    <w:rsid w:val="00602AFE"/>
    <w:rsid w:val="00603C6D"/>
    <w:rsid w:val="0060535F"/>
    <w:rsid w:val="006101DE"/>
    <w:rsid w:val="0061231A"/>
    <w:rsid w:val="006129F3"/>
    <w:rsid w:val="00614F14"/>
    <w:rsid w:val="0061566F"/>
    <w:rsid w:val="006216B9"/>
    <w:rsid w:val="00623076"/>
    <w:rsid w:val="00623161"/>
    <w:rsid w:val="006265BB"/>
    <w:rsid w:val="00631F10"/>
    <w:rsid w:val="00633C4D"/>
    <w:rsid w:val="0063564E"/>
    <w:rsid w:val="00635B25"/>
    <w:rsid w:val="00636720"/>
    <w:rsid w:val="0063730D"/>
    <w:rsid w:val="00637C2D"/>
    <w:rsid w:val="006416C7"/>
    <w:rsid w:val="00642450"/>
    <w:rsid w:val="00643BD0"/>
    <w:rsid w:val="006477D6"/>
    <w:rsid w:val="00650F50"/>
    <w:rsid w:val="00651D6E"/>
    <w:rsid w:val="006530FE"/>
    <w:rsid w:val="006531FC"/>
    <w:rsid w:val="00653C88"/>
    <w:rsid w:val="0065449B"/>
    <w:rsid w:val="0065529C"/>
    <w:rsid w:val="00657FA0"/>
    <w:rsid w:val="00663B38"/>
    <w:rsid w:val="006651AF"/>
    <w:rsid w:val="006729BF"/>
    <w:rsid w:val="00675016"/>
    <w:rsid w:val="0067764B"/>
    <w:rsid w:val="00677E74"/>
    <w:rsid w:val="00680716"/>
    <w:rsid w:val="00683862"/>
    <w:rsid w:val="00684BC5"/>
    <w:rsid w:val="00685975"/>
    <w:rsid w:val="00693685"/>
    <w:rsid w:val="00696471"/>
    <w:rsid w:val="006A05CE"/>
    <w:rsid w:val="006A06C2"/>
    <w:rsid w:val="006A0BA1"/>
    <w:rsid w:val="006A0E21"/>
    <w:rsid w:val="006A195B"/>
    <w:rsid w:val="006A2380"/>
    <w:rsid w:val="006A312D"/>
    <w:rsid w:val="006A53FE"/>
    <w:rsid w:val="006B6509"/>
    <w:rsid w:val="006B7599"/>
    <w:rsid w:val="006C21B0"/>
    <w:rsid w:val="006C4B98"/>
    <w:rsid w:val="006C5172"/>
    <w:rsid w:val="006C55E0"/>
    <w:rsid w:val="006C5E71"/>
    <w:rsid w:val="006C6D6F"/>
    <w:rsid w:val="006C6FF6"/>
    <w:rsid w:val="006D077F"/>
    <w:rsid w:val="006D3C57"/>
    <w:rsid w:val="006D5352"/>
    <w:rsid w:val="006D68FD"/>
    <w:rsid w:val="006E1939"/>
    <w:rsid w:val="006E1B09"/>
    <w:rsid w:val="006E3006"/>
    <w:rsid w:val="006E33B5"/>
    <w:rsid w:val="006E3FDE"/>
    <w:rsid w:val="006E4A73"/>
    <w:rsid w:val="006F2213"/>
    <w:rsid w:val="006F3863"/>
    <w:rsid w:val="006F3C2D"/>
    <w:rsid w:val="006F5916"/>
    <w:rsid w:val="006F5952"/>
    <w:rsid w:val="006F59CD"/>
    <w:rsid w:val="006F74F7"/>
    <w:rsid w:val="007025A5"/>
    <w:rsid w:val="00707163"/>
    <w:rsid w:val="007161E0"/>
    <w:rsid w:val="00717341"/>
    <w:rsid w:val="00721C74"/>
    <w:rsid w:val="0072284E"/>
    <w:rsid w:val="00723FD6"/>
    <w:rsid w:val="0072555B"/>
    <w:rsid w:val="00725B40"/>
    <w:rsid w:val="00727538"/>
    <w:rsid w:val="00727CBF"/>
    <w:rsid w:val="00730EE1"/>
    <w:rsid w:val="00732392"/>
    <w:rsid w:val="00733865"/>
    <w:rsid w:val="00734AC7"/>
    <w:rsid w:val="00736C70"/>
    <w:rsid w:val="007377D4"/>
    <w:rsid w:val="00743AE0"/>
    <w:rsid w:val="00744333"/>
    <w:rsid w:val="00744352"/>
    <w:rsid w:val="007461E4"/>
    <w:rsid w:val="0074704D"/>
    <w:rsid w:val="00750CD3"/>
    <w:rsid w:val="007527DF"/>
    <w:rsid w:val="0075436E"/>
    <w:rsid w:val="00754AB9"/>
    <w:rsid w:val="00755622"/>
    <w:rsid w:val="00757EDD"/>
    <w:rsid w:val="00760D00"/>
    <w:rsid w:val="00761F24"/>
    <w:rsid w:val="007635D4"/>
    <w:rsid w:val="00765A15"/>
    <w:rsid w:val="00765D3A"/>
    <w:rsid w:val="0076637D"/>
    <w:rsid w:val="00770EA3"/>
    <w:rsid w:val="0077151B"/>
    <w:rsid w:val="00775C84"/>
    <w:rsid w:val="007764BE"/>
    <w:rsid w:val="007770BF"/>
    <w:rsid w:val="007773C2"/>
    <w:rsid w:val="0078212A"/>
    <w:rsid w:val="00782BEB"/>
    <w:rsid w:val="00782CC3"/>
    <w:rsid w:val="007876A8"/>
    <w:rsid w:val="0078796D"/>
    <w:rsid w:val="0079289E"/>
    <w:rsid w:val="00795D06"/>
    <w:rsid w:val="0079783C"/>
    <w:rsid w:val="007A34A6"/>
    <w:rsid w:val="007A3E59"/>
    <w:rsid w:val="007A5310"/>
    <w:rsid w:val="007B0111"/>
    <w:rsid w:val="007B0991"/>
    <w:rsid w:val="007B111C"/>
    <w:rsid w:val="007B1957"/>
    <w:rsid w:val="007B6D25"/>
    <w:rsid w:val="007C3843"/>
    <w:rsid w:val="007C3BE7"/>
    <w:rsid w:val="007C40E3"/>
    <w:rsid w:val="007C64DB"/>
    <w:rsid w:val="007C70C3"/>
    <w:rsid w:val="007C722A"/>
    <w:rsid w:val="007C7E85"/>
    <w:rsid w:val="007D17F1"/>
    <w:rsid w:val="007D2356"/>
    <w:rsid w:val="007D32C1"/>
    <w:rsid w:val="007D6AA7"/>
    <w:rsid w:val="007E04AC"/>
    <w:rsid w:val="007E1BA4"/>
    <w:rsid w:val="007E2011"/>
    <w:rsid w:val="007F066C"/>
    <w:rsid w:val="007F1A8A"/>
    <w:rsid w:val="007F7A1E"/>
    <w:rsid w:val="00803A84"/>
    <w:rsid w:val="00805656"/>
    <w:rsid w:val="00805DE2"/>
    <w:rsid w:val="00810ABF"/>
    <w:rsid w:val="00811D39"/>
    <w:rsid w:val="008130CB"/>
    <w:rsid w:val="0081715F"/>
    <w:rsid w:val="008276A6"/>
    <w:rsid w:val="008279F7"/>
    <w:rsid w:val="00830C50"/>
    <w:rsid w:val="00834C2D"/>
    <w:rsid w:val="008378FB"/>
    <w:rsid w:val="0084156C"/>
    <w:rsid w:val="00844C0F"/>
    <w:rsid w:val="0084585A"/>
    <w:rsid w:val="00851040"/>
    <w:rsid w:val="00851B6B"/>
    <w:rsid w:val="00856A83"/>
    <w:rsid w:val="00857CCA"/>
    <w:rsid w:val="008602C6"/>
    <w:rsid w:val="00860C38"/>
    <w:rsid w:val="008661BB"/>
    <w:rsid w:val="0086647B"/>
    <w:rsid w:val="008740B0"/>
    <w:rsid w:val="00874243"/>
    <w:rsid w:val="008746FA"/>
    <w:rsid w:val="008764B5"/>
    <w:rsid w:val="0088548F"/>
    <w:rsid w:val="00887C01"/>
    <w:rsid w:val="008933D6"/>
    <w:rsid w:val="00893B08"/>
    <w:rsid w:val="008948FC"/>
    <w:rsid w:val="008953BA"/>
    <w:rsid w:val="008959DC"/>
    <w:rsid w:val="008959F8"/>
    <w:rsid w:val="008965C3"/>
    <w:rsid w:val="008A32B3"/>
    <w:rsid w:val="008A5A25"/>
    <w:rsid w:val="008B0022"/>
    <w:rsid w:val="008B1B19"/>
    <w:rsid w:val="008B2DF9"/>
    <w:rsid w:val="008B447C"/>
    <w:rsid w:val="008C0245"/>
    <w:rsid w:val="008C30F0"/>
    <w:rsid w:val="008C489A"/>
    <w:rsid w:val="008C59C8"/>
    <w:rsid w:val="008C6FCF"/>
    <w:rsid w:val="008D09E7"/>
    <w:rsid w:val="008D2EB5"/>
    <w:rsid w:val="008D2F3A"/>
    <w:rsid w:val="008D3C4A"/>
    <w:rsid w:val="008D510D"/>
    <w:rsid w:val="008D5216"/>
    <w:rsid w:val="008E002F"/>
    <w:rsid w:val="008E2F94"/>
    <w:rsid w:val="008E4AA5"/>
    <w:rsid w:val="008E55E4"/>
    <w:rsid w:val="008E605E"/>
    <w:rsid w:val="008E6E40"/>
    <w:rsid w:val="008F094F"/>
    <w:rsid w:val="008F28DA"/>
    <w:rsid w:val="008F5022"/>
    <w:rsid w:val="008F67E0"/>
    <w:rsid w:val="008F6E72"/>
    <w:rsid w:val="008F788E"/>
    <w:rsid w:val="008F791A"/>
    <w:rsid w:val="009009AA"/>
    <w:rsid w:val="00902D0D"/>
    <w:rsid w:val="00904FC4"/>
    <w:rsid w:val="009054BC"/>
    <w:rsid w:val="00905D12"/>
    <w:rsid w:val="00906B8B"/>
    <w:rsid w:val="00910287"/>
    <w:rsid w:val="00913F5B"/>
    <w:rsid w:val="00913FBF"/>
    <w:rsid w:val="00923048"/>
    <w:rsid w:val="0092337E"/>
    <w:rsid w:val="00923C83"/>
    <w:rsid w:val="00923FC4"/>
    <w:rsid w:val="00925C9A"/>
    <w:rsid w:val="00930E18"/>
    <w:rsid w:val="009359CB"/>
    <w:rsid w:val="00935E81"/>
    <w:rsid w:val="009378CD"/>
    <w:rsid w:val="0094197D"/>
    <w:rsid w:val="00941CA6"/>
    <w:rsid w:val="00942E5C"/>
    <w:rsid w:val="00947113"/>
    <w:rsid w:val="009556BB"/>
    <w:rsid w:val="0095781F"/>
    <w:rsid w:val="00957AB1"/>
    <w:rsid w:val="0096025F"/>
    <w:rsid w:val="00961691"/>
    <w:rsid w:val="0096285A"/>
    <w:rsid w:val="0096535A"/>
    <w:rsid w:val="009673F5"/>
    <w:rsid w:val="0097005E"/>
    <w:rsid w:val="00971656"/>
    <w:rsid w:val="00974383"/>
    <w:rsid w:val="00974728"/>
    <w:rsid w:val="009752C9"/>
    <w:rsid w:val="00976FA1"/>
    <w:rsid w:val="00977491"/>
    <w:rsid w:val="00977EB1"/>
    <w:rsid w:val="00980AE3"/>
    <w:rsid w:val="00985195"/>
    <w:rsid w:val="00986D46"/>
    <w:rsid w:val="00990183"/>
    <w:rsid w:val="00990975"/>
    <w:rsid w:val="00990B82"/>
    <w:rsid w:val="009951EA"/>
    <w:rsid w:val="0099600F"/>
    <w:rsid w:val="009A3195"/>
    <w:rsid w:val="009A77E8"/>
    <w:rsid w:val="009A77FA"/>
    <w:rsid w:val="009B3584"/>
    <w:rsid w:val="009B6244"/>
    <w:rsid w:val="009B7BF4"/>
    <w:rsid w:val="009C28E5"/>
    <w:rsid w:val="009C334B"/>
    <w:rsid w:val="009C480F"/>
    <w:rsid w:val="009C5E36"/>
    <w:rsid w:val="009C77B4"/>
    <w:rsid w:val="009D5941"/>
    <w:rsid w:val="009D6DC5"/>
    <w:rsid w:val="009E0FDF"/>
    <w:rsid w:val="009E1959"/>
    <w:rsid w:val="009E53BE"/>
    <w:rsid w:val="009E6C48"/>
    <w:rsid w:val="009F0790"/>
    <w:rsid w:val="009F36CD"/>
    <w:rsid w:val="00A0174C"/>
    <w:rsid w:val="00A0246D"/>
    <w:rsid w:val="00A04D54"/>
    <w:rsid w:val="00A13237"/>
    <w:rsid w:val="00A16D90"/>
    <w:rsid w:val="00A22C2D"/>
    <w:rsid w:val="00A251C7"/>
    <w:rsid w:val="00A27413"/>
    <w:rsid w:val="00A333ED"/>
    <w:rsid w:val="00A34EA9"/>
    <w:rsid w:val="00A400BD"/>
    <w:rsid w:val="00A4143D"/>
    <w:rsid w:val="00A450ED"/>
    <w:rsid w:val="00A50DC6"/>
    <w:rsid w:val="00A53709"/>
    <w:rsid w:val="00A5704E"/>
    <w:rsid w:val="00A652AC"/>
    <w:rsid w:val="00A66CE6"/>
    <w:rsid w:val="00A70548"/>
    <w:rsid w:val="00A7153E"/>
    <w:rsid w:val="00A71B1A"/>
    <w:rsid w:val="00A730F8"/>
    <w:rsid w:val="00A73266"/>
    <w:rsid w:val="00A74640"/>
    <w:rsid w:val="00A75C88"/>
    <w:rsid w:val="00A773B8"/>
    <w:rsid w:val="00A77873"/>
    <w:rsid w:val="00A81C69"/>
    <w:rsid w:val="00A82EFE"/>
    <w:rsid w:val="00A82F47"/>
    <w:rsid w:val="00A84669"/>
    <w:rsid w:val="00A86ABD"/>
    <w:rsid w:val="00A937D7"/>
    <w:rsid w:val="00A956DD"/>
    <w:rsid w:val="00A96573"/>
    <w:rsid w:val="00AA0472"/>
    <w:rsid w:val="00AA19FE"/>
    <w:rsid w:val="00AA7E83"/>
    <w:rsid w:val="00AB164D"/>
    <w:rsid w:val="00AB5F02"/>
    <w:rsid w:val="00AB5F33"/>
    <w:rsid w:val="00AB6122"/>
    <w:rsid w:val="00AC227C"/>
    <w:rsid w:val="00AC33FB"/>
    <w:rsid w:val="00AC46D0"/>
    <w:rsid w:val="00AC57F4"/>
    <w:rsid w:val="00AC59A7"/>
    <w:rsid w:val="00AC7AB3"/>
    <w:rsid w:val="00AD794F"/>
    <w:rsid w:val="00AD7F51"/>
    <w:rsid w:val="00AE23FE"/>
    <w:rsid w:val="00AE2EFC"/>
    <w:rsid w:val="00AE3BB6"/>
    <w:rsid w:val="00AE7126"/>
    <w:rsid w:val="00AF3086"/>
    <w:rsid w:val="00AF3328"/>
    <w:rsid w:val="00AF45A6"/>
    <w:rsid w:val="00AF6861"/>
    <w:rsid w:val="00AF74B7"/>
    <w:rsid w:val="00B00030"/>
    <w:rsid w:val="00B049E1"/>
    <w:rsid w:val="00B0519E"/>
    <w:rsid w:val="00B07F8D"/>
    <w:rsid w:val="00B15312"/>
    <w:rsid w:val="00B20E6A"/>
    <w:rsid w:val="00B226DA"/>
    <w:rsid w:val="00B23678"/>
    <w:rsid w:val="00B26608"/>
    <w:rsid w:val="00B26832"/>
    <w:rsid w:val="00B34676"/>
    <w:rsid w:val="00B35C8F"/>
    <w:rsid w:val="00B3728C"/>
    <w:rsid w:val="00B378D4"/>
    <w:rsid w:val="00B4203F"/>
    <w:rsid w:val="00B43669"/>
    <w:rsid w:val="00B454E6"/>
    <w:rsid w:val="00B509B6"/>
    <w:rsid w:val="00B54822"/>
    <w:rsid w:val="00B562AC"/>
    <w:rsid w:val="00B57DEB"/>
    <w:rsid w:val="00B627BF"/>
    <w:rsid w:val="00B63228"/>
    <w:rsid w:val="00B66E36"/>
    <w:rsid w:val="00B713EB"/>
    <w:rsid w:val="00B7140A"/>
    <w:rsid w:val="00B71E8C"/>
    <w:rsid w:val="00B739A7"/>
    <w:rsid w:val="00B74639"/>
    <w:rsid w:val="00B753BB"/>
    <w:rsid w:val="00B75433"/>
    <w:rsid w:val="00B809B9"/>
    <w:rsid w:val="00B81781"/>
    <w:rsid w:val="00B81BD0"/>
    <w:rsid w:val="00B82CC0"/>
    <w:rsid w:val="00B83DEE"/>
    <w:rsid w:val="00B858D8"/>
    <w:rsid w:val="00B87D20"/>
    <w:rsid w:val="00B87F78"/>
    <w:rsid w:val="00B938B9"/>
    <w:rsid w:val="00B95254"/>
    <w:rsid w:val="00B95580"/>
    <w:rsid w:val="00B967C3"/>
    <w:rsid w:val="00B97206"/>
    <w:rsid w:val="00B979DE"/>
    <w:rsid w:val="00BA5093"/>
    <w:rsid w:val="00BA525A"/>
    <w:rsid w:val="00BA57B4"/>
    <w:rsid w:val="00BC691F"/>
    <w:rsid w:val="00BD061B"/>
    <w:rsid w:val="00BD2042"/>
    <w:rsid w:val="00BD2DAE"/>
    <w:rsid w:val="00BD34F7"/>
    <w:rsid w:val="00BD41D1"/>
    <w:rsid w:val="00BD599E"/>
    <w:rsid w:val="00BD630B"/>
    <w:rsid w:val="00BD756F"/>
    <w:rsid w:val="00BE060F"/>
    <w:rsid w:val="00BE2E34"/>
    <w:rsid w:val="00BE3C52"/>
    <w:rsid w:val="00BE47E6"/>
    <w:rsid w:val="00BE4A32"/>
    <w:rsid w:val="00BE72D8"/>
    <w:rsid w:val="00BE7B1B"/>
    <w:rsid w:val="00BF26C7"/>
    <w:rsid w:val="00BF28E9"/>
    <w:rsid w:val="00BF2FE1"/>
    <w:rsid w:val="00C00B0F"/>
    <w:rsid w:val="00C02A8C"/>
    <w:rsid w:val="00C05286"/>
    <w:rsid w:val="00C06294"/>
    <w:rsid w:val="00C106A5"/>
    <w:rsid w:val="00C109A9"/>
    <w:rsid w:val="00C12502"/>
    <w:rsid w:val="00C13DAA"/>
    <w:rsid w:val="00C17B5C"/>
    <w:rsid w:val="00C22A58"/>
    <w:rsid w:val="00C232D8"/>
    <w:rsid w:val="00C238E3"/>
    <w:rsid w:val="00C23E22"/>
    <w:rsid w:val="00C2420E"/>
    <w:rsid w:val="00C25095"/>
    <w:rsid w:val="00C2685C"/>
    <w:rsid w:val="00C2780B"/>
    <w:rsid w:val="00C27A37"/>
    <w:rsid w:val="00C3099E"/>
    <w:rsid w:val="00C320DF"/>
    <w:rsid w:val="00C3395F"/>
    <w:rsid w:val="00C36514"/>
    <w:rsid w:val="00C42887"/>
    <w:rsid w:val="00C42CA1"/>
    <w:rsid w:val="00C43825"/>
    <w:rsid w:val="00C43861"/>
    <w:rsid w:val="00C455AC"/>
    <w:rsid w:val="00C5014B"/>
    <w:rsid w:val="00C530E0"/>
    <w:rsid w:val="00C5653F"/>
    <w:rsid w:val="00C56D23"/>
    <w:rsid w:val="00C620A1"/>
    <w:rsid w:val="00C62B8F"/>
    <w:rsid w:val="00C630ED"/>
    <w:rsid w:val="00C63B12"/>
    <w:rsid w:val="00C650D5"/>
    <w:rsid w:val="00C66546"/>
    <w:rsid w:val="00C676DD"/>
    <w:rsid w:val="00C720C5"/>
    <w:rsid w:val="00C7226F"/>
    <w:rsid w:val="00C74808"/>
    <w:rsid w:val="00C77B2B"/>
    <w:rsid w:val="00C81750"/>
    <w:rsid w:val="00C821D1"/>
    <w:rsid w:val="00C835DB"/>
    <w:rsid w:val="00C83738"/>
    <w:rsid w:val="00C8449E"/>
    <w:rsid w:val="00C849B1"/>
    <w:rsid w:val="00C8591D"/>
    <w:rsid w:val="00C871FE"/>
    <w:rsid w:val="00C93A2C"/>
    <w:rsid w:val="00C94282"/>
    <w:rsid w:val="00C94978"/>
    <w:rsid w:val="00C95E2C"/>
    <w:rsid w:val="00C969DD"/>
    <w:rsid w:val="00CA0AF0"/>
    <w:rsid w:val="00CA1082"/>
    <w:rsid w:val="00CA1ECD"/>
    <w:rsid w:val="00CA2D7F"/>
    <w:rsid w:val="00CA3AA2"/>
    <w:rsid w:val="00CA5A5A"/>
    <w:rsid w:val="00CA6775"/>
    <w:rsid w:val="00CA7321"/>
    <w:rsid w:val="00CB0EDA"/>
    <w:rsid w:val="00CB2D3B"/>
    <w:rsid w:val="00CB2FFB"/>
    <w:rsid w:val="00CB4FD7"/>
    <w:rsid w:val="00CB65CB"/>
    <w:rsid w:val="00CB6E8C"/>
    <w:rsid w:val="00CB71C6"/>
    <w:rsid w:val="00CC28CD"/>
    <w:rsid w:val="00CC403A"/>
    <w:rsid w:val="00CC43B8"/>
    <w:rsid w:val="00CD3F1C"/>
    <w:rsid w:val="00CE0D11"/>
    <w:rsid w:val="00CE7BF6"/>
    <w:rsid w:val="00CF002D"/>
    <w:rsid w:val="00CF0F1B"/>
    <w:rsid w:val="00CF3557"/>
    <w:rsid w:val="00CF4F6C"/>
    <w:rsid w:val="00D0079A"/>
    <w:rsid w:val="00D007AE"/>
    <w:rsid w:val="00D02A3D"/>
    <w:rsid w:val="00D02B7C"/>
    <w:rsid w:val="00D04342"/>
    <w:rsid w:val="00D04DDF"/>
    <w:rsid w:val="00D06652"/>
    <w:rsid w:val="00D07EC3"/>
    <w:rsid w:val="00D10F58"/>
    <w:rsid w:val="00D111A6"/>
    <w:rsid w:val="00D13963"/>
    <w:rsid w:val="00D14A47"/>
    <w:rsid w:val="00D15B77"/>
    <w:rsid w:val="00D2071B"/>
    <w:rsid w:val="00D21152"/>
    <w:rsid w:val="00D24397"/>
    <w:rsid w:val="00D24736"/>
    <w:rsid w:val="00D31015"/>
    <w:rsid w:val="00D31367"/>
    <w:rsid w:val="00D315E9"/>
    <w:rsid w:val="00D32A8B"/>
    <w:rsid w:val="00D344F6"/>
    <w:rsid w:val="00D37710"/>
    <w:rsid w:val="00D37AF8"/>
    <w:rsid w:val="00D40885"/>
    <w:rsid w:val="00D42BFB"/>
    <w:rsid w:val="00D469E1"/>
    <w:rsid w:val="00D47603"/>
    <w:rsid w:val="00D55D81"/>
    <w:rsid w:val="00D604D5"/>
    <w:rsid w:val="00D62015"/>
    <w:rsid w:val="00D62629"/>
    <w:rsid w:val="00D64971"/>
    <w:rsid w:val="00D65418"/>
    <w:rsid w:val="00D673F1"/>
    <w:rsid w:val="00D674E1"/>
    <w:rsid w:val="00D7063D"/>
    <w:rsid w:val="00D778B3"/>
    <w:rsid w:val="00D83392"/>
    <w:rsid w:val="00D833AE"/>
    <w:rsid w:val="00D84443"/>
    <w:rsid w:val="00D84E52"/>
    <w:rsid w:val="00D87496"/>
    <w:rsid w:val="00D91073"/>
    <w:rsid w:val="00D91FC4"/>
    <w:rsid w:val="00D933B7"/>
    <w:rsid w:val="00D94C6C"/>
    <w:rsid w:val="00D95F05"/>
    <w:rsid w:val="00D96295"/>
    <w:rsid w:val="00D976AF"/>
    <w:rsid w:val="00DA174D"/>
    <w:rsid w:val="00DA302E"/>
    <w:rsid w:val="00DA4670"/>
    <w:rsid w:val="00DA479A"/>
    <w:rsid w:val="00DC00AE"/>
    <w:rsid w:val="00DC0A00"/>
    <w:rsid w:val="00DC3A1C"/>
    <w:rsid w:val="00DC40DF"/>
    <w:rsid w:val="00DC4113"/>
    <w:rsid w:val="00DC51B1"/>
    <w:rsid w:val="00DD1627"/>
    <w:rsid w:val="00DD3155"/>
    <w:rsid w:val="00DD3C33"/>
    <w:rsid w:val="00DD7FF3"/>
    <w:rsid w:val="00DE4B21"/>
    <w:rsid w:val="00DE58AC"/>
    <w:rsid w:val="00DE5D8A"/>
    <w:rsid w:val="00DE785A"/>
    <w:rsid w:val="00DF2C93"/>
    <w:rsid w:val="00E003FC"/>
    <w:rsid w:val="00E008D0"/>
    <w:rsid w:val="00E0267B"/>
    <w:rsid w:val="00E06F81"/>
    <w:rsid w:val="00E07174"/>
    <w:rsid w:val="00E10817"/>
    <w:rsid w:val="00E119D6"/>
    <w:rsid w:val="00E12E65"/>
    <w:rsid w:val="00E1365B"/>
    <w:rsid w:val="00E1677B"/>
    <w:rsid w:val="00E22E8E"/>
    <w:rsid w:val="00E23528"/>
    <w:rsid w:val="00E239B7"/>
    <w:rsid w:val="00E25514"/>
    <w:rsid w:val="00E31DB0"/>
    <w:rsid w:val="00E33D0B"/>
    <w:rsid w:val="00E352FE"/>
    <w:rsid w:val="00E36062"/>
    <w:rsid w:val="00E37E11"/>
    <w:rsid w:val="00E432AC"/>
    <w:rsid w:val="00E458C3"/>
    <w:rsid w:val="00E4626E"/>
    <w:rsid w:val="00E50975"/>
    <w:rsid w:val="00E52AD3"/>
    <w:rsid w:val="00E52E8C"/>
    <w:rsid w:val="00E53A63"/>
    <w:rsid w:val="00E53C15"/>
    <w:rsid w:val="00E5429D"/>
    <w:rsid w:val="00E5476D"/>
    <w:rsid w:val="00E60738"/>
    <w:rsid w:val="00E617AA"/>
    <w:rsid w:val="00E63D4E"/>
    <w:rsid w:val="00E66804"/>
    <w:rsid w:val="00E66AD7"/>
    <w:rsid w:val="00E674D2"/>
    <w:rsid w:val="00E749E3"/>
    <w:rsid w:val="00E76478"/>
    <w:rsid w:val="00E77D4E"/>
    <w:rsid w:val="00E81AD8"/>
    <w:rsid w:val="00E84580"/>
    <w:rsid w:val="00E86A57"/>
    <w:rsid w:val="00E87451"/>
    <w:rsid w:val="00E91BD5"/>
    <w:rsid w:val="00EA228C"/>
    <w:rsid w:val="00EA22DA"/>
    <w:rsid w:val="00EA261F"/>
    <w:rsid w:val="00EA5128"/>
    <w:rsid w:val="00EA6382"/>
    <w:rsid w:val="00EA6B32"/>
    <w:rsid w:val="00EA7748"/>
    <w:rsid w:val="00EA7A11"/>
    <w:rsid w:val="00EB0567"/>
    <w:rsid w:val="00EB1F94"/>
    <w:rsid w:val="00EB375D"/>
    <w:rsid w:val="00EB5E0F"/>
    <w:rsid w:val="00EB79CC"/>
    <w:rsid w:val="00EC0034"/>
    <w:rsid w:val="00EC07F1"/>
    <w:rsid w:val="00EC0D57"/>
    <w:rsid w:val="00EC2CC9"/>
    <w:rsid w:val="00EC2D22"/>
    <w:rsid w:val="00EC3F17"/>
    <w:rsid w:val="00EC7588"/>
    <w:rsid w:val="00ED2EA9"/>
    <w:rsid w:val="00ED352D"/>
    <w:rsid w:val="00ED462A"/>
    <w:rsid w:val="00EE03FE"/>
    <w:rsid w:val="00EE05A2"/>
    <w:rsid w:val="00EE1357"/>
    <w:rsid w:val="00EE47BB"/>
    <w:rsid w:val="00EE5413"/>
    <w:rsid w:val="00EE6C3A"/>
    <w:rsid w:val="00EE75AA"/>
    <w:rsid w:val="00EF0491"/>
    <w:rsid w:val="00EF1D3D"/>
    <w:rsid w:val="00EF3BA5"/>
    <w:rsid w:val="00EF41E9"/>
    <w:rsid w:val="00EF4224"/>
    <w:rsid w:val="00EF69B1"/>
    <w:rsid w:val="00F014D5"/>
    <w:rsid w:val="00F022BC"/>
    <w:rsid w:val="00F03EB2"/>
    <w:rsid w:val="00F048E5"/>
    <w:rsid w:val="00F04ABE"/>
    <w:rsid w:val="00F1101E"/>
    <w:rsid w:val="00F14078"/>
    <w:rsid w:val="00F1436A"/>
    <w:rsid w:val="00F15452"/>
    <w:rsid w:val="00F16068"/>
    <w:rsid w:val="00F203A7"/>
    <w:rsid w:val="00F20A74"/>
    <w:rsid w:val="00F20FC3"/>
    <w:rsid w:val="00F23DAD"/>
    <w:rsid w:val="00F24CF3"/>
    <w:rsid w:val="00F26DF1"/>
    <w:rsid w:val="00F27001"/>
    <w:rsid w:val="00F30762"/>
    <w:rsid w:val="00F30F64"/>
    <w:rsid w:val="00F32544"/>
    <w:rsid w:val="00F35847"/>
    <w:rsid w:val="00F3607A"/>
    <w:rsid w:val="00F3672C"/>
    <w:rsid w:val="00F36D02"/>
    <w:rsid w:val="00F40D59"/>
    <w:rsid w:val="00F41977"/>
    <w:rsid w:val="00F41B01"/>
    <w:rsid w:val="00F445E6"/>
    <w:rsid w:val="00F46153"/>
    <w:rsid w:val="00F51592"/>
    <w:rsid w:val="00F62788"/>
    <w:rsid w:val="00F6516F"/>
    <w:rsid w:val="00F659F5"/>
    <w:rsid w:val="00F66F76"/>
    <w:rsid w:val="00F703CA"/>
    <w:rsid w:val="00F70D18"/>
    <w:rsid w:val="00F71173"/>
    <w:rsid w:val="00F72784"/>
    <w:rsid w:val="00F727CC"/>
    <w:rsid w:val="00F72869"/>
    <w:rsid w:val="00F7365A"/>
    <w:rsid w:val="00F73868"/>
    <w:rsid w:val="00F74BD3"/>
    <w:rsid w:val="00F75F9B"/>
    <w:rsid w:val="00F77F37"/>
    <w:rsid w:val="00F77F79"/>
    <w:rsid w:val="00F8029A"/>
    <w:rsid w:val="00F80E11"/>
    <w:rsid w:val="00F81606"/>
    <w:rsid w:val="00F82173"/>
    <w:rsid w:val="00F82D72"/>
    <w:rsid w:val="00F83F3A"/>
    <w:rsid w:val="00F84288"/>
    <w:rsid w:val="00F84794"/>
    <w:rsid w:val="00F84D2D"/>
    <w:rsid w:val="00F84D31"/>
    <w:rsid w:val="00F86B5A"/>
    <w:rsid w:val="00F90B72"/>
    <w:rsid w:val="00F91627"/>
    <w:rsid w:val="00F9191A"/>
    <w:rsid w:val="00F93358"/>
    <w:rsid w:val="00F93541"/>
    <w:rsid w:val="00F94E28"/>
    <w:rsid w:val="00FA2471"/>
    <w:rsid w:val="00FA3532"/>
    <w:rsid w:val="00FA46A2"/>
    <w:rsid w:val="00FA7FE3"/>
    <w:rsid w:val="00FB0CA6"/>
    <w:rsid w:val="00FB1FBA"/>
    <w:rsid w:val="00FB458A"/>
    <w:rsid w:val="00FB6A35"/>
    <w:rsid w:val="00FC1750"/>
    <w:rsid w:val="00FC1AAE"/>
    <w:rsid w:val="00FC447B"/>
    <w:rsid w:val="00FD0950"/>
    <w:rsid w:val="00FD2060"/>
    <w:rsid w:val="00FD502A"/>
    <w:rsid w:val="00FD55C0"/>
    <w:rsid w:val="00FE3B94"/>
    <w:rsid w:val="00FE66B5"/>
    <w:rsid w:val="00FE726D"/>
    <w:rsid w:val="00FE7F58"/>
    <w:rsid w:val="00FF1346"/>
    <w:rsid w:val="00FF441D"/>
    <w:rsid w:val="00FF45BC"/>
    <w:rsid w:val="00FF4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B6"/>
    <w:rPr>
      <w:rFonts w:eastAsia="SimSun"/>
      <w:sz w:val="24"/>
      <w:szCs w:val="24"/>
      <w:lang w:eastAsia="zh-CN"/>
    </w:rPr>
  </w:style>
  <w:style w:type="paragraph" w:styleId="Heading4">
    <w:name w:val="heading 4"/>
    <w:basedOn w:val="Normal"/>
    <w:next w:val="Normal"/>
    <w:qFormat/>
    <w:pPr>
      <w:keepNext/>
      <w:jc w:val="center"/>
      <w:outlineLvl w:val="3"/>
    </w:pPr>
    <w:rPr>
      <w:b/>
      <w:sz w:val="26"/>
      <w:szCs w:val="20"/>
    </w:rPr>
  </w:style>
  <w:style w:type="paragraph" w:styleId="Heading8">
    <w:name w:val="heading 8"/>
    <w:basedOn w:val="Normal"/>
    <w:next w:val="Normal"/>
    <w:qFormat/>
    <w:pPr>
      <w:keepNext/>
      <w:jc w:val="center"/>
      <w:outlineLvl w:val="7"/>
    </w:pPr>
    <w:rPr>
      <w:b/>
      <w:sz w:val="3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jc w:val="both"/>
    </w:pPr>
    <w:rPr>
      <w:b/>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48"/>
      </w:tabs>
      <w:ind w:left="1233" w:hanging="1233"/>
      <w:jc w:val="both"/>
    </w:pPr>
  </w:style>
  <w:style w:type="paragraph" w:styleId="BodyText">
    <w:name w:val="Body Text"/>
    <w:basedOn w:val="Normal"/>
    <w:rPr>
      <w:b/>
      <w:bCs/>
    </w:rPr>
  </w:style>
  <w:style w:type="paragraph" w:styleId="BodyText3">
    <w:name w:val="Body Text 3"/>
    <w:basedOn w:val="Normal"/>
    <w:pPr>
      <w:jc w:val="center"/>
    </w:pPr>
  </w:style>
  <w:style w:type="paragraph" w:styleId="BodyTextIndent2">
    <w:name w:val="Body Text Indent 2"/>
    <w:basedOn w:val="Normal"/>
    <w:pPr>
      <w:ind w:left="720" w:hanging="720"/>
      <w:jc w:val="both"/>
    </w:pPr>
  </w:style>
  <w:style w:type="paragraph" w:styleId="BodyTextIndent3">
    <w:name w:val="Body Text Indent 3"/>
    <w:basedOn w:val="Normal"/>
    <w:pPr>
      <w:ind w:left="1122" w:hanging="1122"/>
    </w:pPr>
  </w:style>
  <w:style w:type="character" w:styleId="Hyperlink">
    <w:name w:val="Hyperlink"/>
    <w:rsid w:val="00DA479A"/>
    <w:rPr>
      <w:color w:val="0000FF"/>
      <w:u w:val="single"/>
    </w:rPr>
  </w:style>
  <w:style w:type="paragraph" w:styleId="ListParagraph">
    <w:name w:val="List Paragraph"/>
    <w:basedOn w:val="Normal"/>
    <w:qFormat/>
    <w:rsid w:val="00501EB6"/>
    <w:pPr>
      <w:ind w:left="720"/>
      <w:contextualSpacing/>
    </w:pPr>
  </w:style>
  <w:style w:type="paragraph" w:styleId="BalloonText">
    <w:name w:val="Balloon Text"/>
    <w:basedOn w:val="Normal"/>
    <w:semiHidden/>
    <w:rsid w:val="007A3E59"/>
    <w:rPr>
      <w:rFonts w:ascii="Tahoma" w:hAnsi="Tahoma" w:cs="Tahoma"/>
      <w:sz w:val="16"/>
      <w:szCs w:val="16"/>
    </w:rPr>
  </w:style>
  <w:style w:type="paragraph" w:styleId="Title">
    <w:name w:val="Title"/>
    <w:basedOn w:val="Normal"/>
    <w:qFormat/>
    <w:rsid w:val="00E23528"/>
    <w:pPr>
      <w:jc w:val="center"/>
    </w:pPr>
    <w:rPr>
      <w:rFonts w:eastAsia="Times New Roman"/>
      <w:sz w:val="26"/>
      <w:szCs w:val="20"/>
      <w:lang w:eastAsia="en-US"/>
    </w:rPr>
  </w:style>
  <w:style w:type="table" w:styleId="TableGrid">
    <w:name w:val="Table Grid"/>
    <w:basedOn w:val="TableNormal"/>
    <w:rsid w:val="00BD2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ed.gov.bd" TargetMode="External"/><Relationship Id="rId3" Type="http://schemas.openxmlformats.org/officeDocument/2006/relationships/settings" Target="settings.xml"/><Relationship Id="rId7" Type="http://schemas.openxmlformats.org/officeDocument/2006/relationships/hyperlink" Target="mailto:xen.bhola@lged.gov.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en.bhola@lged.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5281</CharactersWithSpaces>
  <SharedDoc>false</SharedDoc>
  <HLinks>
    <vt:vector size="18" baseType="variant">
      <vt:variant>
        <vt:i4>1703989</vt:i4>
      </vt:variant>
      <vt:variant>
        <vt:i4>6</vt:i4>
      </vt:variant>
      <vt:variant>
        <vt:i4>0</vt:i4>
      </vt:variant>
      <vt:variant>
        <vt:i4>5</vt:i4>
      </vt:variant>
      <vt:variant>
        <vt:lpwstr>mailto:xen.bhola@lged.gov.bd</vt:lpwstr>
      </vt:variant>
      <vt:variant>
        <vt:lpwstr/>
      </vt:variant>
      <vt:variant>
        <vt:i4>2687008</vt:i4>
      </vt:variant>
      <vt:variant>
        <vt:i4>3</vt:i4>
      </vt:variant>
      <vt:variant>
        <vt:i4>0</vt:i4>
      </vt:variant>
      <vt:variant>
        <vt:i4>5</vt:i4>
      </vt:variant>
      <vt:variant>
        <vt:lpwstr>http://www.lged.gov.bd/</vt:lpwstr>
      </vt:variant>
      <vt:variant>
        <vt:lpwstr/>
      </vt:variant>
      <vt:variant>
        <vt:i4>1703989</vt:i4>
      </vt:variant>
      <vt:variant>
        <vt:i4>0</vt:i4>
      </vt:variant>
      <vt:variant>
        <vt:i4>0</vt:i4>
      </vt:variant>
      <vt:variant>
        <vt:i4>5</vt:i4>
      </vt:variant>
      <vt:variant>
        <vt:lpwstr>mailto:xen.bhola@lged.gov.bd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Liton</dc:creator>
  <cp:lastModifiedBy>OPTIMA</cp:lastModifiedBy>
  <cp:revision>2</cp:revision>
  <cp:lastPrinted>2015-02-16T08:55:00Z</cp:lastPrinted>
  <dcterms:created xsi:type="dcterms:W3CDTF">2015-03-02T08:05:00Z</dcterms:created>
  <dcterms:modified xsi:type="dcterms:W3CDTF">2015-03-02T08:05:00Z</dcterms:modified>
</cp:coreProperties>
</file>